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B00026">
        <w:trPr>
          <w:trHeight w:val="1880"/>
        </w:trPr>
        <w:tc>
          <w:tcPr>
            <w:tcW w:w="2251" w:type="dxa"/>
          </w:tcPr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220BD86C" wp14:editId="3B7A5F82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B00026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B00026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B00026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B000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B000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B00026">
        <w:trPr>
          <w:trHeight w:val="290"/>
        </w:trPr>
        <w:tc>
          <w:tcPr>
            <w:tcW w:w="2251" w:type="dxa"/>
          </w:tcPr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804A6B" w:rsidRDefault="0033469B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33469B">
              <w:rPr>
                <w:color w:val="000000"/>
                <w:sz w:val="16"/>
                <w:szCs w:val="16"/>
              </w:rPr>
              <w:t>БРОЈ:  000712531 2024 09419 009 001 000 001</w:t>
            </w:r>
          </w:p>
        </w:tc>
        <w:tc>
          <w:tcPr>
            <w:tcW w:w="4325" w:type="dxa"/>
          </w:tcPr>
          <w:p w:rsidR="00116EC6" w:rsidRPr="005C40BB" w:rsidRDefault="00116EC6" w:rsidP="003118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3B3760">
              <w:rPr>
                <w:color w:val="000000"/>
                <w:sz w:val="16"/>
                <w:szCs w:val="16"/>
              </w:rPr>
              <w:t>ДАТУМ</w:t>
            </w:r>
            <w:r w:rsidRPr="00311874">
              <w:rPr>
                <w:color w:val="000000"/>
                <w:sz w:val="16"/>
                <w:szCs w:val="16"/>
              </w:rPr>
              <w:t>:</w:t>
            </w:r>
            <w:r w:rsidRPr="00311874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3469B">
              <w:rPr>
                <w:color w:val="000000"/>
                <w:sz w:val="16"/>
                <w:szCs w:val="16"/>
                <w:lang w:val="sr-Latn-RS"/>
              </w:rPr>
              <w:t>0</w:t>
            </w:r>
            <w:r w:rsidR="00973B3F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9066AF" w:rsidRPr="00311874">
              <w:rPr>
                <w:color w:val="000000"/>
                <w:sz w:val="16"/>
                <w:szCs w:val="16"/>
                <w:lang w:val="sr-Cyrl-RS"/>
              </w:rPr>
              <w:t>.04</w:t>
            </w:r>
            <w:r w:rsidRPr="00311874">
              <w:rPr>
                <w:color w:val="000000"/>
                <w:sz w:val="16"/>
                <w:szCs w:val="16"/>
                <w:lang w:val="sr-Cyrl-RS"/>
              </w:rPr>
              <w:t>.202</w:t>
            </w:r>
            <w:r w:rsidR="0033469B">
              <w:rPr>
                <w:color w:val="000000"/>
                <w:sz w:val="16"/>
                <w:szCs w:val="16"/>
                <w:lang w:val="sr-Latn-RS"/>
              </w:rPr>
              <w:t>4</w:t>
            </w:r>
            <w:r w:rsidRPr="00311874"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године</w:t>
            </w:r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4921EA" w:rsidRPr="004921EA" w:rsidRDefault="004921EA" w:rsidP="00A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sr-Cyrl-CS"/>
        </w:rPr>
      </w:pPr>
      <w:r w:rsidRPr="004921EA">
        <w:rPr>
          <w:lang w:val="ru-RU"/>
        </w:rPr>
        <w:t xml:space="preserve">На основу члана </w:t>
      </w:r>
      <w:r w:rsidR="0033469B">
        <w:rPr>
          <w:lang w:val="sr-Latn-RS"/>
        </w:rPr>
        <w:t>12</w:t>
      </w:r>
      <w:r w:rsidRPr="004921EA">
        <w:rPr>
          <w:lang w:val="ru-RU"/>
        </w:rPr>
        <w:t xml:space="preserve">. Правилника о додели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(„Службени лист АПВ“ </w:t>
      </w:r>
      <w:r w:rsidRPr="00A54B19">
        <w:rPr>
          <w:lang w:val="ru-RU"/>
        </w:rPr>
        <w:t xml:space="preserve">број </w:t>
      </w:r>
      <w:r w:rsidR="0033469B">
        <w:rPr>
          <w:lang w:val="ru-RU"/>
        </w:rPr>
        <w:t>13/24</w:t>
      </w:r>
      <w:r w:rsidRPr="004921EA">
        <w:rPr>
          <w:lang w:val="ru-RU"/>
        </w:rPr>
        <w:t xml:space="preserve">) </w:t>
      </w:r>
      <w:r w:rsidRPr="004921EA">
        <w:rPr>
          <w:lang w:val="sr-Cyrl-CS"/>
        </w:rPr>
        <w:t>покрајинск</w:t>
      </w:r>
      <w:r w:rsidRPr="004921EA">
        <w:rPr>
          <w:lang w:val="sr-Cyrl-RS"/>
        </w:rPr>
        <w:t>и</w:t>
      </w:r>
      <w:r w:rsidRPr="004921EA">
        <w:rPr>
          <w:lang w:val="sr-Cyrl-CS"/>
        </w:rPr>
        <w:t xml:space="preserve"> секретар за пољопривреду, водопривреду и шумарство доноси</w:t>
      </w:r>
      <w:r w:rsidRPr="004921EA">
        <w:rPr>
          <w:rFonts w:eastAsia="Times New Roman"/>
          <w:noProof/>
          <w:lang w:val="sr-Cyrl-RS"/>
        </w:rPr>
        <w:t xml:space="preserve"> </w:t>
      </w:r>
    </w:p>
    <w:p w:rsidR="004921EA" w:rsidRPr="004921EA" w:rsidRDefault="004921EA" w:rsidP="00492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4921EA" w:rsidRPr="004921EA" w:rsidRDefault="004921EA" w:rsidP="004921EA">
      <w:pPr>
        <w:spacing w:after="0" w:line="240" w:lineRule="auto"/>
        <w:jc w:val="center"/>
        <w:rPr>
          <w:b/>
          <w:lang w:val="sr-Cyrl-CS"/>
        </w:rPr>
      </w:pPr>
      <w:bookmarkStart w:id="0" w:name="_GoBack"/>
      <w:r w:rsidRPr="004921EA">
        <w:rPr>
          <w:b/>
          <w:lang w:val="sr-Cyrl-CS"/>
        </w:rPr>
        <w:t xml:space="preserve">ОДЛУКУ </w:t>
      </w:r>
    </w:p>
    <w:p w:rsidR="004921EA" w:rsidRPr="004921EA" w:rsidRDefault="004921EA" w:rsidP="004921EA">
      <w:pPr>
        <w:spacing w:after="0" w:line="240" w:lineRule="auto"/>
        <w:jc w:val="center"/>
        <w:rPr>
          <w:rFonts w:eastAsia="Times New Roman"/>
          <w:b/>
          <w:noProof/>
          <w:lang w:val="sr-Cyrl-RS"/>
        </w:rPr>
      </w:pPr>
      <w:r w:rsidRPr="004921EA">
        <w:rPr>
          <w:b/>
          <w:lang w:val="sr-Cyrl-CS"/>
        </w:rPr>
        <w:t>о опредељивању средстава по Конкурсу</w:t>
      </w:r>
      <w:r w:rsidRPr="004921EA">
        <w:rPr>
          <w:b/>
          <w:lang w:val="ru-RU"/>
        </w:rPr>
        <w:t xml:space="preserve"> </w:t>
      </w:r>
      <w:r w:rsidRPr="004921EA">
        <w:rPr>
          <w:rFonts w:eastAsia="Times New Roman"/>
          <w:b/>
          <w:noProof/>
          <w:lang w:val="sr-Cyrl-RS"/>
        </w:rPr>
        <w:t>за доделу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</w:t>
      </w:r>
    </w:p>
    <w:bookmarkEnd w:id="0"/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center"/>
        <w:rPr>
          <w:rFonts w:eastAsia="Times New Roman"/>
          <w:lang w:val="sr-Cyrl-RS"/>
        </w:rPr>
      </w:pPr>
      <w:r w:rsidRPr="004921EA">
        <w:rPr>
          <w:rFonts w:eastAsia="Times New Roman"/>
          <w:lang w:val="sr-Cyrl-RS"/>
        </w:rPr>
        <w:t>1.</w:t>
      </w:r>
    </w:p>
    <w:p w:rsidR="004921EA" w:rsidRPr="004921EA" w:rsidRDefault="004921EA" w:rsidP="00A54B19">
      <w:pPr>
        <w:spacing w:after="0" w:line="240" w:lineRule="auto"/>
        <w:ind w:firstLine="708"/>
        <w:jc w:val="both"/>
        <w:rPr>
          <w:rFonts w:eastAsia="Times New Roman"/>
          <w:lang w:val="sr-Cyrl-RS"/>
        </w:rPr>
      </w:pPr>
      <w:r w:rsidRPr="004921EA">
        <w:rPr>
          <w:rFonts w:eastAsia="Times New Roman"/>
          <w:lang w:val="sr-Cyrl-RS"/>
        </w:rPr>
        <w:t xml:space="preserve">Средства у висини од </w:t>
      </w:r>
      <w:r w:rsidR="0033469B">
        <w:rPr>
          <w:rFonts w:eastAsia="Times New Roman"/>
          <w:lang w:val="sr-Cyrl-RS"/>
        </w:rPr>
        <w:t>32</w:t>
      </w:r>
      <w:r w:rsidRPr="004921EA">
        <w:rPr>
          <w:rFonts w:eastAsia="Times New Roman"/>
          <w:lang w:val="sr-Cyrl-RS"/>
        </w:rPr>
        <w:t xml:space="preserve">.000.000,00 динара </w:t>
      </w:r>
      <w:r w:rsidRPr="004921EA">
        <w:rPr>
          <w:rFonts w:eastAsia="Times New Roman"/>
          <w:lang w:val="sr-Cyrl-CS"/>
        </w:rPr>
        <w:t xml:space="preserve">предвиђена тачком </w:t>
      </w:r>
      <w:r w:rsidRPr="004921EA">
        <w:rPr>
          <w:rFonts w:eastAsia="Times New Roman"/>
          <w:lang w:val="en-GB"/>
        </w:rPr>
        <w:t>II</w:t>
      </w:r>
      <w:r w:rsidRPr="004921EA">
        <w:rPr>
          <w:rFonts w:eastAsia="Times New Roman"/>
          <w:lang w:val="sr-Cyrl-RS"/>
        </w:rPr>
        <w:t xml:space="preserve"> подтачка 3.2</w:t>
      </w:r>
      <w:r w:rsidRPr="009E03C9">
        <w:rPr>
          <w:rFonts w:eastAsia="Times New Roman"/>
          <w:lang w:val="sr-Cyrl-RS"/>
        </w:rPr>
        <w:t>.</w:t>
      </w:r>
      <w:r w:rsidRPr="004921EA">
        <w:rPr>
          <w:rFonts w:eastAsia="Times New Roman"/>
          <w:lang w:val="sr-Cyrl-RS"/>
        </w:rPr>
        <w:t xml:space="preserve"> </w:t>
      </w:r>
      <w:r w:rsidRPr="004921EA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33469B">
        <w:rPr>
          <w:lang w:val="sr-Latn-RS"/>
        </w:rPr>
        <w:t>4</w:t>
      </w:r>
      <w:r w:rsidRPr="004921EA">
        <w:rPr>
          <w:lang w:val="sr-Cyrl-CS"/>
        </w:rPr>
        <w:t xml:space="preserve">. години ("Сл. лист АП Војводине", бр. </w:t>
      </w:r>
      <w:r w:rsidR="0033469B">
        <w:rPr>
          <w:lang w:val="sr-Cyrl-CS"/>
        </w:rPr>
        <w:t>45/23</w:t>
      </w:r>
      <w:r w:rsidRPr="004921EA">
        <w:rPr>
          <w:lang w:val="sr-Cyrl-CS"/>
        </w:rPr>
        <w:t xml:space="preserve">) на који је Министарство пољопривреде, шумарства и водопривреде дало сагласност број:  </w:t>
      </w:r>
      <w:r w:rsidR="00D7680F" w:rsidRPr="00D7680F">
        <w:rPr>
          <w:lang w:val="sr-Cyrl-RS"/>
        </w:rPr>
        <w:t>000292276 2023 14847 000 000 000 001</w:t>
      </w:r>
      <w:r w:rsidRPr="004921EA">
        <w:rPr>
          <w:lang w:val="sr-Cyrl-CS"/>
        </w:rPr>
        <w:t xml:space="preserve"> од </w:t>
      </w:r>
      <w:r w:rsidR="0033469B">
        <w:rPr>
          <w:lang w:val="sr-Cyrl-RS"/>
        </w:rPr>
        <w:t>17.10.2023</w:t>
      </w:r>
      <w:r w:rsidRPr="004921EA">
        <w:rPr>
          <w:lang w:val="sr-Cyrl-CS"/>
        </w:rPr>
        <w:t xml:space="preserve">. године </w:t>
      </w:r>
      <w:r w:rsidRPr="004921EA">
        <w:rPr>
          <w:rFonts w:eastAsia="Times New Roman"/>
          <w:lang w:val="sr-Cyrl-RS"/>
        </w:rPr>
        <w:t xml:space="preserve">по спроведеном Конкурсу за доделу средстава за финансирање </w:t>
      </w:r>
      <w:r w:rsidRPr="004921EA">
        <w:rPr>
          <w:rFonts w:eastAsia="Times New Roman"/>
          <w:b/>
          <w:lang w:val="sr-Cyrl-RS"/>
        </w:rPr>
        <w:t>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</w:t>
      </w:r>
      <w:r w:rsidRPr="004921EA">
        <w:rPr>
          <w:rFonts w:eastAsia="Times New Roman" w:cs="Arial"/>
          <w:bCs/>
          <w:lang w:val="sr-Cyrl-RS" w:eastAsia="sr-Latn-RS"/>
        </w:rPr>
        <w:t xml:space="preserve">, објављеном  у дневном листу „Дневник“ дана </w:t>
      </w:r>
      <w:r w:rsidR="00E179CA">
        <w:rPr>
          <w:rFonts w:eastAsia="Times New Roman" w:cs="Arial"/>
          <w:bCs/>
          <w:lang w:val="sr-Cyrl-RS" w:eastAsia="sr-Latn-RS"/>
        </w:rPr>
        <w:t>24.02.2024</w:t>
      </w:r>
      <w:r w:rsidR="00A54B19">
        <w:rPr>
          <w:rFonts w:eastAsia="Times New Roman" w:cs="Arial"/>
          <w:bCs/>
          <w:lang w:val="sr-Cyrl-RS" w:eastAsia="sr-Latn-RS"/>
        </w:rPr>
        <w:t>.</w:t>
      </w:r>
      <w:r w:rsidRPr="004921EA">
        <w:rPr>
          <w:rFonts w:eastAsia="Times New Roman" w:cs="Arial"/>
          <w:bCs/>
          <w:lang w:val="sr-Cyrl-RS" w:eastAsia="sr-Latn-RS"/>
        </w:rPr>
        <w:t xml:space="preserve"> године,  „Службеном листу АПВ“, број </w:t>
      </w:r>
      <w:r w:rsidR="00E179CA">
        <w:rPr>
          <w:rFonts w:eastAsia="Times New Roman" w:cs="Arial"/>
          <w:bCs/>
          <w:lang w:val="sr-Cyrl-RS" w:eastAsia="sr-Latn-RS"/>
        </w:rPr>
        <w:t>13/24</w:t>
      </w:r>
      <w:r w:rsidRPr="004921EA">
        <w:rPr>
          <w:rFonts w:eastAsia="Times New Roman" w:cs="Arial"/>
          <w:bCs/>
          <w:lang w:val="sr-Cyrl-RS" w:eastAsia="sr-Latn-RS"/>
        </w:rPr>
        <w:t xml:space="preserve"> и сајту Покрајинског секретаријата, по </w:t>
      </w:r>
      <w:r w:rsidRPr="004921EA">
        <w:rPr>
          <w:lang w:val="ru-RU"/>
        </w:rPr>
        <w:t xml:space="preserve">Правилнику о додели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(„Службени лист АПВ“ број </w:t>
      </w:r>
      <w:r w:rsidR="00E179CA">
        <w:rPr>
          <w:lang w:val="ru-RU"/>
        </w:rPr>
        <w:t>13/24</w:t>
      </w:r>
      <w:r w:rsidRPr="004921EA">
        <w:rPr>
          <w:lang w:val="ru-RU"/>
        </w:rPr>
        <w:t xml:space="preserve">),  </w:t>
      </w:r>
      <w:r w:rsidRPr="004921EA">
        <w:rPr>
          <w:rFonts w:eastAsia="Times New Roman" w:cs="Arial"/>
          <w:bCs/>
          <w:lang w:val="sr-Cyrl-RS" w:eastAsia="sr-Latn-RS"/>
        </w:rPr>
        <w:t xml:space="preserve"> сходно бодовној листи коју је утврдила </w:t>
      </w:r>
      <w:r w:rsidRPr="004921EA">
        <w:rPr>
          <w:rFonts w:eastAsia="Times New Roman" w:cs="Verdana"/>
          <w:lang w:val="sr-Cyrl-CS" w:eastAsia="sr-Cyrl-RS"/>
        </w:rPr>
        <w:t xml:space="preserve">Комисија </w:t>
      </w:r>
      <w:r w:rsidRPr="004921EA">
        <w:rPr>
          <w:rFonts w:eastAsia="Times New Roman" w:cs="Verdana"/>
          <w:lang w:val="sr-Cyrl-RS" w:eastAsia="sr-Cyrl-RS"/>
        </w:rPr>
        <w:t>за спровођење</w:t>
      </w:r>
      <w:r w:rsidRPr="004921EA">
        <w:rPr>
          <w:rFonts w:eastAsia="Times New Roman" w:cs="Verdana"/>
          <w:lang w:val="sr-Cyrl-CS" w:eastAsia="sr-Cyrl-RS"/>
        </w:rPr>
        <w:t xml:space="preserve"> </w:t>
      </w:r>
      <w:r w:rsidRPr="004921EA">
        <w:rPr>
          <w:rFonts w:eastAsia="Times New Roman" w:cs="Verdana"/>
          <w:lang w:val="sr-Cyrl-RS" w:eastAsia="sr-Cyrl-RS"/>
        </w:rPr>
        <w:t>Конкурса</w:t>
      </w:r>
      <w:r w:rsidRPr="004921EA">
        <w:rPr>
          <w:rFonts w:eastAsia="Times New Roman" w:cs="Verdana"/>
          <w:b/>
          <w:lang w:val="sr-Cyrl-RS" w:eastAsia="sr-Cyrl-RS"/>
        </w:rPr>
        <w:t xml:space="preserve"> </w:t>
      </w:r>
      <w:r w:rsidRPr="004921EA">
        <w:rPr>
          <w:rFonts w:eastAsia="Times New Roman"/>
          <w:lang w:val="sr-Cyrl-RS"/>
        </w:rPr>
        <w:t>за доделу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од</w:t>
      </w:r>
      <w:r w:rsidRPr="004921EA">
        <w:rPr>
          <w:rFonts w:eastAsia="Times New Roman"/>
          <w:b/>
          <w:lang w:val="sr-Cyrl-RS"/>
        </w:rPr>
        <w:t xml:space="preserve">  </w:t>
      </w:r>
      <w:r w:rsidRPr="004921EA">
        <w:rPr>
          <w:rFonts w:eastAsia="Times New Roman"/>
          <w:lang w:val="sr-Cyrl-RS"/>
        </w:rPr>
        <w:t xml:space="preserve">дана </w:t>
      </w:r>
      <w:r w:rsidR="0033469B">
        <w:rPr>
          <w:rFonts w:eastAsia="Times New Roman"/>
          <w:lang w:val="sr-Cyrl-RS"/>
        </w:rPr>
        <w:t>01</w:t>
      </w:r>
      <w:r w:rsidR="009066AF" w:rsidRPr="00311874">
        <w:rPr>
          <w:rFonts w:eastAsia="Times New Roman"/>
          <w:lang w:val="sr-Latn-RS"/>
        </w:rPr>
        <w:t>.04.202</w:t>
      </w:r>
      <w:r w:rsidR="0033469B">
        <w:rPr>
          <w:rFonts w:eastAsia="Times New Roman"/>
          <w:lang w:val="sr-Cyrl-RS"/>
        </w:rPr>
        <w:t>4</w:t>
      </w:r>
      <w:r w:rsidRPr="00311874">
        <w:rPr>
          <w:rFonts w:eastAsia="Times New Roman"/>
          <w:lang w:val="sr-Cyrl-RS"/>
        </w:rPr>
        <w:t>.</w:t>
      </w:r>
      <w:r w:rsidRPr="004921EA">
        <w:rPr>
          <w:rFonts w:eastAsia="Times New Roman"/>
          <w:lang w:val="sr-Cyrl-RS"/>
        </w:rPr>
        <w:t xml:space="preserve"> године </w:t>
      </w:r>
      <w:r w:rsidRPr="004921EA">
        <w:rPr>
          <w:rFonts w:eastAsia="Times New Roman"/>
          <w:b/>
          <w:lang w:val="sr-Cyrl-RS"/>
        </w:rPr>
        <w:t>расподељују се:</w:t>
      </w:r>
      <w:r w:rsidRPr="004921EA">
        <w:rPr>
          <w:rFonts w:eastAsia="Times New Roman"/>
          <w:lang w:val="sr-Cyrl-RS"/>
        </w:rPr>
        <w:t xml:space="preserve"> </w:t>
      </w: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1129"/>
        <w:gridCol w:w="2001"/>
        <w:gridCol w:w="1164"/>
        <w:gridCol w:w="552"/>
        <w:gridCol w:w="1389"/>
        <w:gridCol w:w="2470"/>
      </w:tblGrid>
      <w:tr w:rsidR="00936E90" w:rsidRPr="00936E90" w:rsidTr="00936E90">
        <w:trPr>
          <w:trHeight w:val="6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lastRenderedPageBreak/>
              <w:t>РБ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b/>
                <w:sz w:val="20"/>
                <w:szCs w:val="20"/>
              </w:rPr>
              <w:t>Број</w:t>
            </w:r>
            <w:proofErr w:type="spellEnd"/>
            <w:r w:rsidRPr="00936E9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b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3460" w:type="dxa"/>
            <w:vAlign w:val="center"/>
            <w:hideMark/>
          </w:tcPr>
          <w:p w:rsidR="00936E90" w:rsidRPr="00883979" w:rsidRDefault="00883979" w:rsidP="00936E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b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b/>
                <w:sz w:val="20"/>
                <w:szCs w:val="20"/>
              </w:rPr>
              <w:t>Бод</w:t>
            </w:r>
            <w:proofErr w:type="spellEnd"/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b/>
                <w:sz w:val="20"/>
                <w:szCs w:val="20"/>
              </w:rPr>
              <w:t>Одобрено</w:t>
            </w:r>
            <w:proofErr w:type="spellEnd"/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b/>
                <w:sz w:val="20"/>
                <w:szCs w:val="20"/>
              </w:rPr>
              <w:t>намена</w:t>
            </w:r>
            <w:proofErr w:type="spellEnd"/>
          </w:p>
        </w:tc>
      </w:tr>
      <w:tr w:rsidR="00936E90" w:rsidRPr="00936E90" w:rsidTr="00936E90">
        <w:trPr>
          <w:trHeight w:val="6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001034218 2024 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Средња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пољопривредна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4.000.000,00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т</w:t>
            </w: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рак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тор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навигацијом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аутопилот</w:t>
            </w:r>
            <w:proofErr w:type="spellEnd"/>
          </w:p>
        </w:tc>
      </w:tr>
      <w:tr w:rsidR="00936E90" w:rsidRPr="00936E90" w:rsidTr="00936E90">
        <w:trPr>
          <w:trHeight w:val="12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001034357 2024 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Универзитет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у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Новом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Саду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Пољопривредни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факултет</w:t>
            </w:r>
            <w:proofErr w:type="spellEnd"/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Нови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3.900.000,00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м</w:t>
            </w: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ашина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унутарредну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обраду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земљишта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у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виноградима,Машина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унутарредну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обраду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земљишта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у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воћњацима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мулчер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цистерна</w:t>
            </w:r>
            <w:proofErr w:type="spellEnd"/>
          </w:p>
        </w:tc>
      </w:tr>
      <w:tr w:rsidR="00936E90" w:rsidRPr="00936E90" w:rsidTr="00936E90">
        <w:trPr>
          <w:trHeight w:val="21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001034393 2024 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Средња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пољопривредно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-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прехрамбена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2.930.000,00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међуредни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култиватор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тракторска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прскалица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специјализовани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дрон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ГПС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уређај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навигацију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трактора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сакупљач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плодова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воћа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дувачем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тракторски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тресач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грана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батеријске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маказе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орезивање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сакупљач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/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превртач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сена</w:t>
            </w:r>
            <w:proofErr w:type="spellEnd"/>
          </w:p>
        </w:tc>
      </w:tr>
      <w:tr w:rsidR="00936E90" w:rsidRPr="00936E90" w:rsidTr="00936E90">
        <w:trPr>
          <w:trHeight w:val="6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001034107 2024 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Пољопривредна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школа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домом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ученика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Бачка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Бачка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3.950.000,00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т</w:t>
            </w: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рактор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936E90" w:rsidRPr="00936E90" w:rsidTr="00936E90">
        <w:trPr>
          <w:trHeight w:val="6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5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001049052 2024 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Пољопривредна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школа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домом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3.900.000,00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т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рактор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дрон</w:t>
            </w:r>
            <w:proofErr w:type="spellEnd"/>
          </w:p>
        </w:tc>
      </w:tr>
      <w:tr w:rsidR="00936E90" w:rsidRPr="00936E90" w:rsidTr="00936E90">
        <w:trPr>
          <w:trHeight w:val="15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6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001034318 2024 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Пољопривредна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школа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"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Вршац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"</w:t>
            </w:r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70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3.530.000,00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подривач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дрљача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полутешка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ваљак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п</w:t>
            </w: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ротивградн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мрежа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опремом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за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уградњу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п</w:t>
            </w: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анелна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ограда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опремом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за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уградњу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м</w:t>
            </w: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ашина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прање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воћа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млином</w:t>
            </w:r>
            <w:proofErr w:type="spellEnd"/>
          </w:p>
        </w:tc>
      </w:tr>
      <w:tr w:rsidR="00936E90" w:rsidRPr="00936E90" w:rsidTr="00936E90">
        <w:trPr>
          <w:trHeight w:val="9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001066021 2024 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Средња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стручна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школа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"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Васа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Пелагић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"</w:t>
            </w:r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70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1.950.000,00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мотокултиватор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додацима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фрезирање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косачицом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дрљача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култиватор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за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међуредну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обраду</w:t>
            </w:r>
            <w:proofErr w:type="spellEnd"/>
          </w:p>
        </w:tc>
      </w:tr>
      <w:tr w:rsidR="00936E90" w:rsidRPr="00936E90" w:rsidTr="00936E90">
        <w:trPr>
          <w:trHeight w:val="9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8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001034427 2024 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Пољопривредно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-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технички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средњошколски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центар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"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Беседеш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Јожеф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"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  <w:proofErr w:type="spellEnd"/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70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4.000.000,00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трактор</w:t>
            </w:r>
            <w:proofErr w:type="spellEnd"/>
          </w:p>
        </w:tc>
      </w:tr>
      <w:tr w:rsidR="00936E90" w:rsidRPr="00936E90" w:rsidTr="00936E90">
        <w:trPr>
          <w:trHeight w:val="6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001034493 2024 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Средња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стручна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школа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Стеван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Петровић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Бриле</w:t>
            </w:r>
            <w:proofErr w:type="spellEnd"/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70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3.840.000,00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дрљача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трактор</w:t>
            </w:r>
            <w:proofErr w:type="spellEnd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 xml:space="preserve">, ГПС </w:t>
            </w:r>
            <w:proofErr w:type="spellStart"/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навигација</w:t>
            </w:r>
            <w:proofErr w:type="spellEnd"/>
          </w:p>
        </w:tc>
      </w:tr>
      <w:tr w:rsidR="00936E90" w:rsidRPr="00936E90" w:rsidTr="00936E90">
        <w:trPr>
          <w:trHeight w:val="300"/>
        </w:trPr>
        <w:tc>
          <w:tcPr>
            <w:tcW w:w="7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3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b/>
                <w:sz w:val="20"/>
                <w:szCs w:val="20"/>
              </w:rPr>
              <w:t>32.000.000,00</w:t>
            </w:r>
          </w:p>
        </w:tc>
        <w:tc>
          <w:tcPr>
            <w:tcW w:w="3880" w:type="dxa"/>
            <w:vAlign w:val="center"/>
            <w:hideMark/>
          </w:tcPr>
          <w:p w:rsidR="00936E90" w:rsidRPr="00936E90" w:rsidRDefault="00936E90" w:rsidP="00936E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6E90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</w:tr>
    </w:tbl>
    <w:p w:rsid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CE6780" w:rsidRPr="00CE6780" w:rsidRDefault="00CE6780" w:rsidP="00CE6780">
      <w:pPr>
        <w:spacing w:after="0" w:line="240" w:lineRule="auto"/>
        <w:jc w:val="center"/>
        <w:rPr>
          <w:noProof/>
        </w:rPr>
      </w:pPr>
      <w:r w:rsidRPr="00CE6780">
        <w:rPr>
          <w:noProof/>
          <w:lang w:val="sr-Latn-RS"/>
        </w:rPr>
        <w:t>2</w:t>
      </w:r>
      <w:r w:rsidRPr="00CE6780">
        <w:rPr>
          <w:noProof/>
        </w:rPr>
        <w:t>.</w:t>
      </w:r>
    </w:p>
    <w:p w:rsidR="00CE6780" w:rsidRDefault="00CE6780" w:rsidP="004921EA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CE6780" w:rsidRDefault="00CE6780" w:rsidP="004921EA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CE6780" w:rsidRPr="004921EA" w:rsidRDefault="00CE6780" w:rsidP="004921EA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4921EA" w:rsidRPr="004921EA" w:rsidRDefault="004921EA" w:rsidP="004921EA">
      <w:pPr>
        <w:spacing w:after="0" w:line="240" w:lineRule="auto"/>
        <w:ind w:firstLine="851"/>
        <w:jc w:val="both"/>
        <w:rPr>
          <w:noProof/>
          <w:lang w:val="sr-Cyrl-RS"/>
        </w:rPr>
      </w:pPr>
      <w:r w:rsidRPr="004921EA">
        <w:rPr>
          <w:noProof/>
          <w:lang w:val="sr-Cyrl-RS"/>
        </w:rPr>
        <w:lastRenderedPageBreak/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4921EA" w:rsidRPr="004921EA" w:rsidRDefault="004921EA" w:rsidP="004921EA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4921EA" w:rsidRPr="004921EA" w:rsidRDefault="00936E90" w:rsidP="004921EA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3</w:t>
      </w:r>
      <w:r w:rsidR="004921EA" w:rsidRPr="004921EA">
        <w:rPr>
          <w:rFonts w:asciiTheme="minorHAnsi" w:hAnsiTheme="minorHAnsi"/>
          <w:noProof/>
          <w:lang w:val="sr-Cyrl-RS"/>
        </w:rPr>
        <w:t>.</w:t>
      </w:r>
    </w:p>
    <w:p w:rsidR="004921EA" w:rsidRPr="004921EA" w:rsidRDefault="004921EA" w:rsidP="004921EA">
      <w:pPr>
        <w:spacing w:after="0" w:line="240" w:lineRule="auto"/>
        <w:ind w:firstLine="851"/>
        <w:jc w:val="both"/>
        <w:rPr>
          <w:noProof/>
          <w:lang w:val="sr-Cyrl-RS"/>
        </w:rPr>
      </w:pPr>
      <w:r w:rsidRPr="004921EA">
        <w:rPr>
          <w:noProof/>
          <w:lang w:val="sr-Cyrl-RS"/>
        </w:rPr>
        <w:t xml:space="preserve">Након доношења одлуке о додели бесповратних средстава, </w:t>
      </w:r>
      <w:r w:rsidRPr="004921EA">
        <w:rPr>
          <w:lang w:val="sr-Cyrl-RS"/>
        </w:rPr>
        <w:t>покрајински секретар</w:t>
      </w:r>
      <w:r w:rsidRPr="004921EA">
        <w:rPr>
          <w:noProof/>
          <w:lang w:val="sr-Cyrl-RS"/>
        </w:rPr>
        <w:t xml:space="preserve"> у име </w:t>
      </w:r>
      <w:r w:rsidRPr="004921EA">
        <w:rPr>
          <w:lang w:val="sr-Cyrl-RS"/>
        </w:rPr>
        <w:t>Покрајинског секретаријата</w:t>
      </w:r>
      <w:r w:rsidRPr="004921EA">
        <w:rPr>
          <w:noProof/>
          <w:lang w:val="sr-Cyrl-RS"/>
        </w:rPr>
        <w:t xml:space="preserve"> закључује уговор о додели средстава с корисником</w:t>
      </w:r>
      <w:r w:rsidRPr="004921EA">
        <w:rPr>
          <w:noProof/>
          <w:lang w:val="sr-Latn-RS"/>
        </w:rPr>
        <w:t xml:space="preserve">, </w:t>
      </w:r>
      <w:r w:rsidRPr="004921EA">
        <w:rPr>
          <w:noProof/>
          <w:lang w:val="sr-Cyrl-RS"/>
        </w:rPr>
        <w:t>којим се регулишу права и обавезе уговорних страна.</w:t>
      </w:r>
    </w:p>
    <w:p w:rsidR="004921EA" w:rsidRDefault="004921EA" w:rsidP="004921EA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  <w:r w:rsidRPr="004921EA">
        <w:rPr>
          <w:rFonts w:eastAsia="Times New Roman"/>
          <w:noProof/>
          <w:lang w:val="sr-Cyrl-RS"/>
        </w:rPr>
        <w:t>Корисник средстава је у обавези да – приликом потписивања уговора са Секретаријатом о коришћењу средстава – достави регистровану меницу с меничном изјавом, као средство обезбеђења да опрема неће бити отуђена у року од пет година, осим за опрему чији је век експлоатације краћи од годину дана.</w:t>
      </w:r>
    </w:p>
    <w:p w:rsidR="00DF7590" w:rsidRPr="00DF7590" w:rsidRDefault="00DF7590" w:rsidP="00DF7590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  <w:r w:rsidRPr="00DF7590">
        <w:rPr>
          <w:rFonts w:eastAsia="Times New Roman"/>
          <w:noProof/>
          <w:lang w:val="sr-Cyrl-RS"/>
        </w:rPr>
        <w:t>Корисници средстава су дужни да примењују одредбе Закона о јавним набавкама („Службени гласник РС”, бр. 124/2012, 14/2015 и 68/2015).</w:t>
      </w:r>
    </w:p>
    <w:p w:rsidR="00DF7590" w:rsidRPr="004921EA" w:rsidRDefault="00DF7590" w:rsidP="00DF7590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  <w:r w:rsidRPr="00DF7590">
        <w:rPr>
          <w:rFonts w:eastAsia="Times New Roman"/>
          <w:noProof/>
          <w:lang w:val="sr-Cyrl-RS"/>
        </w:rPr>
        <w:t>Рок за покретање поступка јавних набавки не може бити дужи од 15 дана од дана потписивања уговора о додели средстава.</w:t>
      </w:r>
    </w:p>
    <w:p w:rsidR="004921EA" w:rsidRPr="004921EA" w:rsidRDefault="00936E90" w:rsidP="004921EA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4</w:t>
      </w:r>
      <w:r w:rsidR="004921EA" w:rsidRPr="004921EA">
        <w:rPr>
          <w:rFonts w:asciiTheme="minorHAnsi" w:hAnsiTheme="minorHAnsi"/>
          <w:noProof/>
          <w:lang w:val="sr-Cyrl-RS"/>
        </w:rPr>
        <w:t>.</w:t>
      </w:r>
    </w:p>
    <w:p w:rsidR="0092797E" w:rsidRPr="009E03C9" w:rsidRDefault="004921EA" w:rsidP="0092797E">
      <w:pPr>
        <w:spacing w:after="0" w:line="240" w:lineRule="auto"/>
        <w:ind w:firstLine="720"/>
        <w:jc w:val="both"/>
        <w:rPr>
          <w:lang w:val="sr-Cyrl-RS"/>
        </w:rPr>
      </w:pPr>
      <w:r w:rsidRPr="004921EA">
        <w:rPr>
          <w:lang w:val="sr-Cyrl-RS"/>
        </w:rPr>
        <w:t>Бесповратна средства исплаћују се након што к</w:t>
      </w:r>
      <w:r w:rsidRPr="009E03C9">
        <w:rPr>
          <w:lang w:val="sr-Cyrl-RS"/>
        </w:rPr>
        <w:t xml:space="preserve">орисник </w:t>
      </w:r>
      <w:r w:rsidRPr="004921EA">
        <w:rPr>
          <w:lang w:val="sr-Cyrl-RS"/>
        </w:rPr>
        <w:t xml:space="preserve">бесповратних </w:t>
      </w:r>
      <w:r w:rsidRPr="009E03C9">
        <w:rPr>
          <w:lang w:val="sr-Cyrl-RS"/>
        </w:rPr>
        <w:t xml:space="preserve">средстава достави </w:t>
      </w:r>
      <w:r w:rsidR="0092797E" w:rsidRPr="009E03C9">
        <w:rPr>
          <w:lang w:val="sr-Cyrl-RS"/>
        </w:rPr>
        <w:t>Бесповратна средства исплаћују се након што корисник средстава</w:t>
      </w:r>
      <w:r w:rsidR="0092797E" w:rsidRPr="0092797E">
        <w:rPr>
          <w:lang w:val="sr-Cyrl-RS"/>
        </w:rPr>
        <w:t xml:space="preserve"> </w:t>
      </w:r>
      <w:r w:rsidR="0092797E" w:rsidRPr="009E03C9">
        <w:rPr>
          <w:lang w:val="sr-Cyrl-RS"/>
        </w:rPr>
        <w:t>достави</w:t>
      </w:r>
      <w:r w:rsidR="0092797E" w:rsidRPr="0092797E">
        <w:rPr>
          <w:lang w:val="sr-Cyrl-RS"/>
        </w:rPr>
        <w:t>:</w:t>
      </w:r>
      <w:r w:rsidR="0092797E" w:rsidRPr="009E03C9">
        <w:rPr>
          <w:lang w:val="sr-Cyrl-RS"/>
        </w:rPr>
        <w:t xml:space="preserve"> </w:t>
      </w:r>
      <w:r w:rsidR="0092797E" w:rsidRPr="0092797E">
        <w:rPr>
          <w:lang w:val="sr-Cyrl-RS"/>
        </w:rPr>
        <w:t>захтев за исплату;</w:t>
      </w:r>
      <w:r w:rsidR="0092797E">
        <w:rPr>
          <w:lang w:val="sr-Cyrl-RS"/>
        </w:rPr>
        <w:t xml:space="preserve"> </w:t>
      </w:r>
      <w:r w:rsidR="0092797E" w:rsidRPr="0092797E">
        <w:rPr>
          <w:lang w:val="sr-Cyrl-RS"/>
        </w:rPr>
        <w:t xml:space="preserve">фотокопију </w:t>
      </w:r>
      <w:r w:rsidR="0092797E" w:rsidRPr="009E03C9">
        <w:rPr>
          <w:lang w:val="sr-Cyrl-RS"/>
        </w:rPr>
        <w:t>одлук</w:t>
      </w:r>
      <w:r w:rsidR="0092797E" w:rsidRPr="0092797E">
        <w:rPr>
          <w:lang w:val="sr-Cyrl-RS"/>
        </w:rPr>
        <w:t>е</w:t>
      </w:r>
      <w:r w:rsidR="0092797E" w:rsidRPr="009E03C9">
        <w:rPr>
          <w:lang w:val="sr-Cyrl-RS"/>
        </w:rPr>
        <w:t xml:space="preserve"> о спровођењу поступка јавне набавке са подацима о саставу комисије</w:t>
      </w:r>
      <w:r w:rsidR="0092797E" w:rsidRPr="0092797E">
        <w:rPr>
          <w:lang w:val="sr-Cyrl-RS"/>
        </w:rPr>
        <w:t>;</w:t>
      </w:r>
      <w:r w:rsidR="0092797E">
        <w:rPr>
          <w:lang w:val="sr-Cyrl-RS"/>
        </w:rPr>
        <w:t xml:space="preserve"> </w:t>
      </w:r>
      <w:r w:rsidR="0092797E" w:rsidRPr="0092797E">
        <w:rPr>
          <w:lang w:val="sr-Cyrl-RS"/>
        </w:rPr>
        <w:t>фотокопију</w:t>
      </w:r>
      <w:r w:rsidR="0092797E" w:rsidRPr="009E03C9">
        <w:rPr>
          <w:lang w:val="sr-Cyrl-RS"/>
        </w:rPr>
        <w:t xml:space="preserve"> јавн</w:t>
      </w:r>
      <w:r w:rsidR="0092797E" w:rsidRPr="0092797E">
        <w:rPr>
          <w:lang w:val="sr-Cyrl-RS"/>
        </w:rPr>
        <w:t>ог</w:t>
      </w:r>
      <w:r w:rsidR="0092797E" w:rsidRPr="009E03C9">
        <w:rPr>
          <w:lang w:val="sr-Cyrl-RS"/>
        </w:rPr>
        <w:t xml:space="preserve"> позив</w:t>
      </w:r>
      <w:r w:rsidR="0092797E" w:rsidRPr="0092797E">
        <w:rPr>
          <w:lang w:val="sr-Cyrl-RS"/>
        </w:rPr>
        <w:t>а</w:t>
      </w:r>
      <w:r w:rsidR="0092797E" w:rsidRPr="009E03C9">
        <w:rPr>
          <w:lang w:val="sr-Cyrl-RS"/>
        </w:rPr>
        <w:t xml:space="preserve"> о покретању поступка јавне набавке</w:t>
      </w:r>
      <w:r w:rsidR="0092797E" w:rsidRPr="0092797E">
        <w:rPr>
          <w:lang w:val="sr-Cyrl-RS"/>
        </w:rPr>
        <w:t>;</w:t>
      </w:r>
      <w:r w:rsidR="0092797E" w:rsidRPr="009E03C9">
        <w:rPr>
          <w:lang w:val="sr-Cyrl-RS"/>
        </w:rPr>
        <w:t xml:space="preserve"> </w:t>
      </w:r>
      <w:r w:rsidR="0092797E" w:rsidRPr="0092797E">
        <w:rPr>
          <w:lang w:val="sr-Cyrl-RS"/>
        </w:rPr>
        <w:t xml:space="preserve">фотокопију </w:t>
      </w:r>
      <w:r w:rsidR="0092797E" w:rsidRPr="009E03C9">
        <w:rPr>
          <w:lang w:val="sr-Cyrl-RS"/>
        </w:rPr>
        <w:t>одлук</w:t>
      </w:r>
      <w:r w:rsidR="0092797E" w:rsidRPr="0092797E">
        <w:rPr>
          <w:lang w:val="sr-Cyrl-RS"/>
        </w:rPr>
        <w:t>е</w:t>
      </w:r>
      <w:r w:rsidR="0092797E" w:rsidRPr="009E03C9">
        <w:rPr>
          <w:lang w:val="sr-Cyrl-RS"/>
        </w:rPr>
        <w:t xml:space="preserve"> о избору најповољније понуде након спроведеног поступка јавне набавке</w:t>
      </w:r>
      <w:r w:rsidR="0092797E">
        <w:rPr>
          <w:lang w:val="sr-Cyrl-RS"/>
        </w:rPr>
        <w:t xml:space="preserve"> и</w:t>
      </w:r>
      <w:r w:rsidR="0092797E" w:rsidRPr="009E03C9">
        <w:rPr>
          <w:lang w:val="sr-Cyrl-RS"/>
        </w:rPr>
        <w:t xml:space="preserve"> </w:t>
      </w:r>
      <w:r w:rsidR="0092797E" w:rsidRPr="0092797E">
        <w:rPr>
          <w:lang w:val="sr-Cyrl-RS"/>
        </w:rPr>
        <w:t>фотокопију</w:t>
      </w:r>
      <w:r w:rsidR="0092797E" w:rsidRPr="009E03C9">
        <w:rPr>
          <w:lang w:val="sr-Cyrl-RS"/>
        </w:rPr>
        <w:t xml:space="preserve"> уговор</w:t>
      </w:r>
      <w:r w:rsidR="0092797E" w:rsidRPr="0092797E">
        <w:rPr>
          <w:lang w:val="sr-Cyrl-RS"/>
        </w:rPr>
        <w:t>а</w:t>
      </w:r>
      <w:r w:rsidR="0092797E" w:rsidRPr="009E03C9">
        <w:rPr>
          <w:lang w:val="sr-Cyrl-RS"/>
        </w:rPr>
        <w:t xml:space="preserve"> након спроведеног поступка јавне набавке. </w:t>
      </w:r>
    </w:p>
    <w:p w:rsidR="004921EA" w:rsidRDefault="004921EA" w:rsidP="0092797E">
      <w:pPr>
        <w:spacing w:after="0" w:line="240" w:lineRule="auto"/>
        <w:ind w:firstLine="720"/>
        <w:jc w:val="both"/>
        <w:rPr>
          <w:lang w:val="sr-Cyrl-RS"/>
        </w:rPr>
      </w:pPr>
      <w:r w:rsidRPr="004921EA">
        <w:rPr>
          <w:lang w:val="sr-Cyrl-RS"/>
        </w:rPr>
        <w:t>Бесповратна средства ће се исплаћивати у складу с приливом средстава у буџет АП Војводине.</w:t>
      </w:r>
    </w:p>
    <w:p w:rsidR="004921EA" w:rsidRPr="004921EA" w:rsidRDefault="00936E90" w:rsidP="004921EA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5</w:t>
      </w:r>
      <w:r w:rsidR="004921EA" w:rsidRPr="004921EA">
        <w:rPr>
          <w:noProof/>
          <w:lang w:val="sr-Cyrl-RS"/>
        </w:rPr>
        <w:t>.</w:t>
      </w:r>
    </w:p>
    <w:p w:rsidR="004921EA" w:rsidRPr="004921EA" w:rsidRDefault="004921EA" w:rsidP="004921EA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4921EA">
        <w:rPr>
          <w:lang w:val="ru-RU"/>
        </w:rPr>
        <w:t>Покрајинског секретаријат за пољопривреду, водопривреду и шумарство.</w:t>
      </w:r>
    </w:p>
    <w:p w:rsidR="004921EA" w:rsidRPr="004921EA" w:rsidRDefault="004921EA" w:rsidP="004921EA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>О б р а з л о ж е њ е</w:t>
      </w: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4921EA" w:rsidRPr="0092797E" w:rsidRDefault="004921EA" w:rsidP="004921EA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Конкурс за доделу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(у даљем тексту: Конкурс) у дневном листу „Дневник“ </w:t>
      </w:r>
      <w:r w:rsidRPr="0092797E">
        <w:rPr>
          <w:rFonts w:asciiTheme="minorHAnsi" w:hAnsiTheme="minorHAnsi"/>
          <w:noProof/>
          <w:lang w:val="sr-Cyrl-RS"/>
        </w:rPr>
        <w:t xml:space="preserve">дана </w:t>
      </w:r>
      <w:r w:rsidR="0092797E" w:rsidRPr="0092797E">
        <w:rPr>
          <w:rFonts w:asciiTheme="minorHAnsi" w:hAnsiTheme="minorHAnsi"/>
          <w:noProof/>
          <w:lang w:val="sr-Cyrl-RS"/>
        </w:rPr>
        <w:t>24.02.2024</w:t>
      </w:r>
      <w:r w:rsidR="00A54B19" w:rsidRPr="0092797E">
        <w:rPr>
          <w:rFonts w:asciiTheme="minorHAnsi" w:hAnsiTheme="minorHAnsi"/>
          <w:noProof/>
          <w:lang w:val="sr-Cyrl-RS"/>
        </w:rPr>
        <w:t>.</w:t>
      </w:r>
      <w:r w:rsidRPr="0092797E">
        <w:rPr>
          <w:rFonts w:asciiTheme="minorHAnsi" w:hAnsiTheme="minorHAnsi"/>
          <w:noProof/>
          <w:lang w:val="sr-Cyrl-RS"/>
        </w:rPr>
        <w:t xml:space="preserve"> године  и „Службеном листу АПВ“ број </w:t>
      </w:r>
      <w:r w:rsidR="0092797E">
        <w:rPr>
          <w:rFonts w:asciiTheme="minorHAnsi" w:hAnsiTheme="minorHAnsi"/>
          <w:noProof/>
          <w:lang w:val="sr-Cyrl-RS"/>
        </w:rPr>
        <w:t>13</w:t>
      </w:r>
      <w:r w:rsidR="00A54B19" w:rsidRPr="0092797E">
        <w:rPr>
          <w:rFonts w:asciiTheme="minorHAnsi" w:hAnsiTheme="minorHAnsi"/>
          <w:noProof/>
          <w:lang w:val="sr-Cyrl-RS"/>
        </w:rPr>
        <w:t>/2</w:t>
      </w:r>
      <w:r w:rsidR="0092797E">
        <w:rPr>
          <w:rFonts w:asciiTheme="minorHAnsi" w:hAnsiTheme="minorHAnsi"/>
          <w:noProof/>
          <w:lang w:val="sr-Cyrl-RS"/>
        </w:rPr>
        <w:t>4</w:t>
      </w:r>
      <w:r w:rsidRPr="0092797E">
        <w:rPr>
          <w:rFonts w:asciiTheme="minorHAnsi" w:hAnsiTheme="minorHAnsi"/>
          <w:noProof/>
          <w:lang w:val="sr-Cyrl-RS"/>
        </w:rPr>
        <w:t xml:space="preserve"> године и донео је Правилник о додели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(Службени лист АПВ“ број </w:t>
      </w:r>
      <w:r w:rsidR="0092797E">
        <w:rPr>
          <w:rFonts w:asciiTheme="minorHAnsi" w:hAnsiTheme="minorHAnsi"/>
          <w:noProof/>
          <w:lang w:val="sr-Cyrl-RS"/>
        </w:rPr>
        <w:t>13/24</w:t>
      </w:r>
      <w:r w:rsidRPr="0092797E">
        <w:rPr>
          <w:rFonts w:asciiTheme="minorHAnsi" w:hAnsiTheme="minorHAnsi"/>
          <w:noProof/>
          <w:lang w:val="sr-Cyrl-RS"/>
        </w:rPr>
        <w:t>) (у даљем тексту: Правилник).</w:t>
      </w:r>
    </w:p>
    <w:p w:rsidR="004921EA" w:rsidRPr="0092797E" w:rsidRDefault="00DF7590" w:rsidP="004921EA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92797E">
        <w:rPr>
          <w:rFonts w:asciiTheme="minorHAnsi" w:hAnsiTheme="minorHAnsi"/>
          <w:noProof/>
          <w:lang w:val="sr-Cyrl-RS"/>
        </w:rPr>
        <w:t xml:space="preserve">Чланом </w:t>
      </w:r>
      <w:r w:rsidR="0092797E" w:rsidRPr="0092797E">
        <w:rPr>
          <w:rFonts w:asciiTheme="minorHAnsi" w:hAnsiTheme="minorHAnsi"/>
          <w:noProof/>
          <w:lang w:val="sr-Cyrl-RS"/>
        </w:rPr>
        <w:t>12</w:t>
      </w:r>
      <w:r w:rsidR="004921EA" w:rsidRPr="0092797E">
        <w:rPr>
          <w:rFonts w:asciiTheme="minorHAnsi" w:hAnsiTheme="minorHAnsi"/>
          <w:noProof/>
          <w:lang w:val="sr-Cyrl-RS"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92797E">
        <w:rPr>
          <w:rFonts w:asciiTheme="minorHAnsi" w:hAnsiTheme="minorHAnsi"/>
          <w:noProof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 w:rsidR="00DF7590" w:rsidRPr="0092797E">
        <w:rPr>
          <w:rFonts w:asciiTheme="minorHAnsi" w:hAnsiTheme="minorHAnsi"/>
          <w:noProof/>
          <w:lang w:val="sr-Cyrl-RS"/>
        </w:rPr>
        <w:t>104-401-413/2023-06-1</w:t>
      </w:r>
      <w:r w:rsidRPr="0092797E">
        <w:rPr>
          <w:rFonts w:asciiTheme="minorHAnsi" w:hAnsiTheme="minorHAnsi"/>
          <w:noProof/>
          <w:lang w:val="sr-Cyrl-RS"/>
        </w:rPr>
        <w:t xml:space="preserve"> од </w:t>
      </w:r>
      <w:r w:rsidR="0092797E" w:rsidRPr="0092797E">
        <w:rPr>
          <w:rFonts w:asciiTheme="minorHAnsi" w:hAnsiTheme="minorHAnsi"/>
          <w:noProof/>
          <w:lang w:val="sr-Cyrl-RS"/>
        </w:rPr>
        <w:t>01</w:t>
      </w:r>
      <w:r w:rsidR="00DF7590" w:rsidRPr="0092797E">
        <w:rPr>
          <w:rFonts w:asciiTheme="minorHAnsi" w:hAnsiTheme="minorHAnsi"/>
          <w:noProof/>
          <w:lang w:val="sr-Latn-RS"/>
        </w:rPr>
        <w:t>.04.</w:t>
      </w:r>
      <w:r w:rsidR="00DF7590" w:rsidRPr="0092797E">
        <w:rPr>
          <w:rFonts w:asciiTheme="minorHAnsi" w:hAnsiTheme="minorHAnsi"/>
          <w:noProof/>
          <w:lang w:val="sr-Cyrl-RS"/>
        </w:rPr>
        <w:t>202</w:t>
      </w:r>
      <w:r w:rsidR="0092797E" w:rsidRPr="0092797E">
        <w:rPr>
          <w:rFonts w:asciiTheme="minorHAnsi" w:hAnsiTheme="minorHAnsi"/>
          <w:noProof/>
          <w:lang w:val="sr-Cyrl-RS"/>
        </w:rPr>
        <w:t>4</w:t>
      </w:r>
      <w:r w:rsidRPr="0092797E">
        <w:rPr>
          <w:rFonts w:asciiTheme="minorHAnsi" w:hAnsiTheme="minorHAnsi"/>
          <w:noProof/>
          <w:lang w:val="sr-Cyrl-RS"/>
        </w:rPr>
        <w:t>. године. С обзиром да је предлог Комисије у</w:t>
      </w:r>
      <w:r w:rsidR="00DF7590" w:rsidRPr="0092797E">
        <w:rPr>
          <w:rFonts w:asciiTheme="minorHAnsi" w:hAnsiTheme="minorHAnsi"/>
          <w:noProof/>
          <w:lang w:val="sr-Cyrl-RS"/>
        </w:rPr>
        <w:t xml:space="preserve"> складу са Правилником донетим </w:t>
      </w:r>
      <w:r w:rsidR="0092797E" w:rsidRPr="0092797E">
        <w:rPr>
          <w:rFonts w:asciiTheme="minorHAnsi" w:hAnsiTheme="minorHAnsi"/>
          <w:noProof/>
          <w:lang w:val="sr-Cyrl-RS"/>
        </w:rPr>
        <w:t>23</w:t>
      </w:r>
      <w:r w:rsidR="00DF7590" w:rsidRPr="0092797E">
        <w:rPr>
          <w:rFonts w:asciiTheme="minorHAnsi" w:hAnsiTheme="minorHAnsi"/>
          <w:noProof/>
          <w:lang w:val="sr-Cyrl-RS"/>
        </w:rPr>
        <w:t>.0</w:t>
      </w:r>
      <w:r w:rsidR="0092797E" w:rsidRPr="0092797E">
        <w:rPr>
          <w:rFonts w:asciiTheme="minorHAnsi" w:hAnsiTheme="minorHAnsi"/>
          <w:noProof/>
          <w:lang w:val="sr-Cyrl-RS"/>
        </w:rPr>
        <w:t>2.2024</w:t>
      </w:r>
      <w:r w:rsidRPr="0092797E">
        <w:rPr>
          <w:rFonts w:asciiTheme="minorHAnsi" w:hAnsiTheme="minorHAnsi"/>
          <w:noProof/>
          <w:lang w:val="sr-Cyrl-RS"/>
        </w:rPr>
        <w:t>. године, објављеним у „Службеном листу АПВ“ број</w:t>
      </w:r>
      <w:r w:rsidR="00A54B19" w:rsidRPr="0092797E">
        <w:rPr>
          <w:rFonts w:asciiTheme="minorHAnsi" w:hAnsiTheme="minorHAnsi"/>
          <w:noProof/>
          <w:lang w:val="sr-Cyrl-RS"/>
        </w:rPr>
        <w:t xml:space="preserve"> 1</w:t>
      </w:r>
      <w:r w:rsidR="0092797E" w:rsidRPr="0092797E">
        <w:rPr>
          <w:rFonts w:asciiTheme="minorHAnsi" w:hAnsiTheme="minorHAnsi"/>
          <w:noProof/>
          <w:lang w:val="sr-Cyrl-RS"/>
        </w:rPr>
        <w:t>3</w:t>
      </w:r>
      <w:r w:rsidR="00A54B19" w:rsidRPr="0092797E">
        <w:rPr>
          <w:rFonts w:asciiTheme="minorHAnsi" w:hAnsiTheme="minorHAnsi"/>
          <w:noProof/>
          <w:lang w:val="sr-Cyrl-RS"/>
        </w:rPr>
        <w:t>/2</w:t>
      </w:r>
      <w:r w:rsidR="0092797E" w:rsidRPr="0092797E">
        <w:rPr>
          <w:rFonts w:asciiTheme="minorHAnsi" w:hAnsiTheme="minorHAnsi"/>
          <w:noProof/>
          <w:lang w:val="sr-Cyrl-RS"/>
        </w:rPr>
        <w:t>4</w:t>
      </w:r>
      <w:r w:rsidR="00A54B19" w:rsidRPr="0092797E">
        <w:rPr>
          <w:rFonts w:asciiTheme="minorHAnsi" w:hAnsiTheme="minorHAnsi"/>
          <w:noProof/>
          <w:lang w:val="sr-Cyrl-RS"/>
        </w:rPr>
        <w:t xml:space="preserve"> </w:t>
      </w:r>
      <w:r w:rsidRPr="0092797E">
        <w:rPr>
          <w:rFonts w:asciiTheme="minorHAnsi" w:hAnsiTheme="minorHAnsi"/>
          <w:noProof/>
          <w:lang w:val="sr-Cyrl-RS"/>
        </w:rPr>
        <w:t xml:space="preserve">и Конкурсом објављеним у дневном листу „Дневник“ дана </w:t>
      </w:r>
      <w:r w:rsidR="0092797E" w:rsidRPr="0092797E">
        <w:rPr>
          <w:rFonts w:asciiTheme="minorHAnsi" w:hAnsiTheme="minorHAnsi"/>
          <w:noProof/>
          <w:lang w:val="sr-Cyrl-RS"/>
        </w:rPr>
        <w:t>24.02.2024</w:t>
      </w:r>
      <w:r w:rsidR="00A54B19" w:rsidRPr="0092797E">
        <w:rPr>
          <w:rFonts w:asciiTheme="minorHAnsi" w:hAnsiTheme="minorHAnsi"/>
          <w:noProof/>
          <w:lang w:val="sr-Cyrl-RS"/>
        </w:rPr>
        <w:t>.</w:t>
      </w:r>
      <w:r w:rsidRPr="0092797E">
        <w:rPr>
          <w:rFonts w:asciiTheme="minorHAnsi" w:hAnsiTheme="minorHAnsi"/>
          <w:noProof/>
          <w:lang w:val="sr-Cyrl-RS"/>
        </w:rPr>
        <w:t xml:space="preserve"> године и „Службеном листу АПВ“ број </w:t>
      </w:r>
      <w:r w:rsidR="0092797E" w:rsidRPr="0092797E">
        <w:rPr>
          <w:rFonts w:asciiTheme="minorHAnsi" w:hAnsiTheme="minorHAnsi"/>
          <w:noProof/>
          <w:lang w:val="sr-Cyrl-RS"/>
        </w:rPr>
        <w:t>13/24</w:t>
      </w:r>
      <w:r w:rsidRPr="0092797E">
        <w:rPr>
          <w:rFonts w:asciiTheme="minorHAnsi" w:hAnsiTheme="minorHAnsi"/>
          <w:noProof/>
          <w:lang w:val="sr-Cyrl-RS"/>
        </w:rPr>
        <w:t xml:space="preserve"> године, а на основу предлога Комисије, донета је одлука и опредељена су средства као у диспозитиву.</w:t>
      </w:r>
    </w:p>
    <w:p w:rsidR="004921EA" w:rsidRPr="004921EA" w:rsidRDefault="004921EA" w:rsidP="004921EA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4F380F" w:rsidRPr="004F380F" w:rsidRDefault="004F380F" w:rsidP="004F380F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 w:rsidRPr="004F380F">
        <w:rPr>
          <w:rFonts w:asciiTheme="minorHAnsi" w:eastAsia="Times New Roman" w:hAnsiTheme="minorHAnsi"/>
          <w:lang w:val="sr-Cyrl-RS"/>
        </w:rPr>
        <w:t>Комисија је констатовала:</w:t>
      </w:r>
    </w:p>
    <w:p w:rsidR="004F380F" w:rsidRPr="004F380F" w:rsidRDefault="004F380F" w:rsidP="004F380F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F380F" w:rsidRPr="004F380F" w:rsidRDefault="004F380F" w:rsidP="004F380F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 w:rsidRPr="004F380F">
        <w:rPr>
          <w:rFonts w:asciiTheme="minorHAnsi" w:eastAsia="Times New Roman" w:hAnsiTheme="minorHAnsi"/>
          <w:lang w:val="sr-Cyrl-RS"/>
        </w:rPr>
        <w:lastRenderedPageBreak/>
        <w:t>•</w:t>
      </w:r>
      <w:r w:rsidRPr="004F380F">
        <w:rPr>
          <w:rFonts w:asciiTheme="minorHAnsi" w:eastAsia="Times New Roman" w:hAnsiTheme="minorHAnsi"/>
          <w:lang w:val="sr-Cyrl-RS"/>
        </w:rPr>
        <w:tab/>
        <w:t xml:space="preserve">Да је по расписаном Конкурсу пристигло укупно </w:t>
      </w:r>
      <w:r w:rsidR="00973B3F">
        <w:rPr>
          <w:rFonts w:asciiTheme="minorHAnsi" w:eastAsia="Times New Roman" w:hAnsiTheme="minorHAnsi"/>
          <w:lang w:val="sr-Cyrl-RS"/>
        </w:rPr>
        <w:t>9</w:t>
      </w:r>
      <w:r w:rsidRPr="004F380F">
        <w:rPr>
          <w:rFonts w:asciiTheme="minorHAnsi" w:eastAsia="Times New Roman" w:hAnsiTheme="minorHAnsi"/>
          <w:lang w:val="sr-Cyrl-RS"/>
        </w:rPr>
        <w:t xml:space="preserve"> пријава и то:</w:t>
      </w: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84"/>
        <w:gridCol w:w="1178"/>
        <w:gridCol w:w="1178"/>
      </w:tblGrid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883979">
              <w:rPr>
                <w:rFonts w:asciiTheme="minorHAnsi" w:eastAsia="Times New Roman" w:hAnsiTheme="minorHAnsi"/>
                <w:b/>
              </w:rPr>
              <w:t>РБ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/>
              </w:rPr>
            </w:pPr>
            <w:r w:rsidRPr="00883979">
              <w:rPr>
                <w:rFonts w:asciiTheme="minorHAnsi" w:eastAsia="Times New Roman" w:hAnsiTheme="minorHAnsi"/>
                <w:b/>
                <w:lang w:val="sr-Cyrl-RS"/>
              </w:rPr>
              <w:t>Назив</w:t>
            </w:r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 w:rsidRPr="00883979">
              <w:rPr>
                <w:rFonts w:asciiTheme="minorHAnsi" w:eastAsia="Times New Roman" w:hAnsiTheme="minorHAnsi"/>
                <w:b/>
              </w:rPr>
              <w:t>Место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 w:rsidRPr="00883979">
              <w:rPr>
                <w:rFonts w:asciiTheme="minorHAnsi" w:eastAsia="Times New Roman" w:hAnsiTheme="minorHAnsi"/>
                <w:b/>
              </w:rPr>
              <w:t>Општина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Средња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Зрењанин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Зрењанин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Универзитет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Новом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Саду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факултет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Нови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Сад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Нови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Сад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Средња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прехрамбена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Сомбор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Сомбор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ученика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ученика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Футог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Нови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Сад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Вршац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Вршац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Вршац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Средња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Васа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Пелагић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Ковин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Ковин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технички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средњошколски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центар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Беседеш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Јожеф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"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62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6284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Средња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Стеван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Петровић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Бриле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Рума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83979" w:rsidRPr="00883979" w:rsidRDefault="00883979" w:rsidP="00883979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Рума</w:t>
            </w:r>
            <w:proofErr w:type="spellEnd"/>
          </w:p>
        </w:tc>
      </w:tr>
    </w:tbl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F380F" w:rsidRPr="004F380F" w:rsidRDefault="004F380F" w:rsidP="004F380F">
      <w:pPr>
        <w:spacing w:after="0" w:line="240" w:lineRule="auto"/>
        <w:contextualSpacing/>
        <w:jc w:val="both"/>
        <w:rPr>
          <w:noProof/>
          <w:lang w:val="sr-Cyrl-RS"/>
        </w:rPr>
      </w:pPr>
      <w:r w:rsidRPr="009E03C9">
        <w:rPr>
          <w:noProof/>
          <w:lang w:val="sr-Cyrl-RS"/>
        </w:rPr>
        <w:t>Од укупног броја пристиглих пријава</w:t>
      </w:r>
      <w:r w:rsidR="00973B3F">
        <w:rPr>
          <w:noProof/>
          <w:lang w:val="sr-Cyrl-RS"/>
        </w:rPr>
        <w:t xml:space="preserve"> све</w:t>
      </w:r>
      <w:r w:rsidR="00973B3F" w:rsidRPr="009E03C9">
        <w:rPr>
          <w:noProof/>
          <w:lang w:val="sr-Cyrl-RS"/>
        </w:rPr>
        <w:t xml:space="preserve"> приј</w:t>
      </w:r>
      <w:r w:rsidR="00973B3F">
        <w:rPr>
          <w:noProof/>
        </w:rPr>
        <w:t>a</w:t>
      </w:r>
      <w:r w:rsidR="00973B3F" w:rsidRPr="009E03C9">
        <w:rPr>
          <w:noProof/>
          <w:lang w:val="sr-Cyrl-RS"/>
        </w:rPr>
        <w:t>ве</w:t>
      </w:r>
      <w:r w:rsidRPr="009E03C9">
        <w:rPr>
          <w:noProof/>
          <w:lang w:val="sr-Cyrl-RS"/>
        </w:rPr>
        <w:t xml:space="preserve"> испуњава</w:t>
      </w:r>
      <w:r w:rsidR="00973B3F">
        <w:rPr>
          <w:noProof/>
          <w:lang w:val="sr-Cyrl-RS"/>
        </w:rPr>
        <w:t>ју</w:t>
      </w:r>
      <w:r w:rsidRPr="009E03C9">
        <w:rPr>
          <w:noProof/>
          <w:lang w:val="sr-Cyrl-RS"/>
        </w:rPr>
        <w:t xml:space="preserve"> услове пре</w:t>
      </w:r>
      <w:r w:rsidR="00973B3F" w:rsidRPr="009E03C9">
        <w:rPr>
          <w:noProof/>
          <w:lang w:val="sr-Cyrl-RS"/>
        </w:rPr>
        <w:t>двиђене Конкурсом и Правилником</w:t>
      </w:r>
      <w:r w:rsidRPr="004F380F">
        <w:rPr>
          <w:lang w:val="sr-Cyrl-RS"/>
        </w:rPr>
        <w:t>.</w:t>
      </w:r>
      <w:r w:rsidRPr="009E03C9">
        <w:rPr>
          <w:lang w:val="sr-Cyrl-RS"/>
        </w:rPr>
        <w:t xml:space="preserve"> Комисија је предложила  закључење  уговор</w:t>
      </w:r>
      <w:r w:rsidRPr="004F380F">
        <w:rPr>
          <w:lang w:val="sr-Cyrl-RS"/>
        </w:rPr>
        <w:t>а</w:t>
      </w:r>
      <w:r w:rsidRPr="009E03C9">
        <w:rPr>
          <w:lang w:val="sr-Cyrl-RS"/>
        </w:rPr>
        <w:t xml:space="preserve"> о додели бесповратних средстава са оствареним бројем бодова  и предложеним износом средстава као што следи:</w:t>
      </w:r>
    </w:p>
    <w:p w:rsid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  <w:sectPr w:rsidR="004921EA" w:rsidSect="004F380F">
          <w:headerReference w:type="default" r:id="rId9"/>
          <w:headerReference w:type="first" r:id="rId10"/>
          <w:pgSz w:w="11906" w:h="16838"/>
          <w:pgMar w:top="1276" w:right="1418" w:bottom="1418" w:left="1276" w:header="709" w:footer="709" w:gutter="0"/>
          <w:cols w:space="708"/>
          <w:docGrid w:linePitch="360"/>
        </w:sectPr>
      </w:pPr>
    </w:p>
    <w:p w:rsidR="00867A77" w:rsidRDefault="00867A77" w:rsidP="004921EA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1263"/>
        <w:gridCol w:w="1789"/>
        <w:gridCol w:w="1175"/>
        <w:gridCol w:w="629"/>
        <w:gridCol w:w="1555"/>
        <w:gridCol w:w="1506"/>
        <w:gridCol w:w="780"/>
        <w:gridCol w:w="1418"/>
        <w:gridCol w:w="717"/>
        <w:gridCol w:w="2651"/>
      </w:tblGrid>
      <w:tr w:rsidR="00883979" w:rsidRPr="00883979" w:rsidTr="000F75B5">
        <w:trPr>
          <w:trHeight w:val="300"/>
          <w:tblHeader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r w:rsidRPr="00883979">
              <w:rPr>
                <w:rFonts w:asciiTheme="minorHAnsi" w:eastAsia="Times New Roman" w:hAnsiTheme="minorHAnsi"/>
                <w:b/>
              </w:rPr>
              <w:t>РБ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 w:rsidRPr="00883979">
              <w:rPr>
                <w:rFonts w:asciiTheme="minorHAnsi" w:eastAsia="Times New Roman" w:hAnsiTheme="minorHAnsi"/>
                <w:b/>
              </w:rPr>
              <w:t>Број</w:t>
            </w:r>
            <w:proofErr w:type="spellEnd"/>
            <w:r w:rsidRPr="00883979">
              <w:rPr>
                <w:rFonts w:asciiTheme="minorHAnsi" w:eastAsia="Times New Roman" w:hAnsiTheme="minorHAnsi"/>
                <w:b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  <w:b/>
              </w:rPr>
              <w:t>пријаве</w:t>
            </w:r>
            <w:proofErr w:type="spellEnd"/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  <w:lang w:val="sr-Cyrl-RS"/>
              </w:rPr>
            </w:pPr>
            <w:r w:rsidRPr="00883979">
              <w:rPr>
                <w:rFonts w:asciiTheme="minorHAnsi" w:eastAsia="Times New Roman" w:hAnsiTheme="minorHAnsi"/>
                <w:b/>
                <w:lang w:val="sr-Cyrl-RS"/>
              </w:rPr>
              <w:t>Назив</w:t>
            </w:r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 w:rsidRPr="00883979">
              <w:rPr>
                <w:rFonts w:asciiTheme="minorHAnsi" w:eastAsia="Times New Roman" w:hAnsiTheme="minorHAnsi"/>
                <w:b/>
              </w:rPr>
              <w:t>Место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 w:rsidRPr="00883979">
              <w:rPr>
                <w:rFonts w:asciiTheme="minorHAnsi" w:eastAsia="Times New Roman" w:hAnsiTheme="minorHAnsi"/>
                <w:b/>
              </w:rPr>
              <w:t>Бод</w:t>
            </w:r>
            <w:proofErr w:type="spellEnd"/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/>
                <w:b/>
              </w:rPr>
              <w:t>Прихватљива</w:t>
            </w:r>
            <w:proofErr w:type="spellEnd"/>
            <w:r>
              <w:rPr>
                <w:rFonts w:asciiTheme="minorHAnsi" w:eastAsia="Times New Roman" w:hAnsiTheme="minorHAnsi"/>
                <w:b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  <w:b/>
              </w:rPr>
              <w:t>инвестиција</w:t>
            </w:r>
            <w:proofErr w:type="spellEnd"/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/>
                <w:b/>
              </w:rPr>
              <w:t>Одобрена</w:t>
            </w:r>
            <w:proofErr w:type="spellEnd"/>
            <w:r>
              <w:rPr>
                <w:rFonts w:asciiTheme="minorHAnsi" w:eastAsia="Times New Roman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</w:rPr>
              <w:t>средства</w:t>
            </w:r>
            <w:proofErr w:type="spellEnd"/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r w:rsidRPr="00883979">
              <w:rPr>
                <w:rFonts w:asciiTheme="minorHAnsi" w:eastAsia="Times New Roman" w:hAnsiTheme="minorHAnsi"/>
                <w:b/>
              </w:rPr>
              <w:t>%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/>
                <w:b/>
              </w:rPr>
              <w:t>Сопствена</w:t>
            </w:r>
            <w:proofErr w:type="spellEnd"/>
            <w:r w:rsidRPr="00883979">
              <w:rPr>
                <w:rFonts w:asciiTheme="minorHAnsi" w:eastAsia="Times New Roman" w:hAnsiTheme="minorHAnsi"/>
                <w:b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  <w:b/>
              </w:rPr>
              <w:t>средства</w:t>
            </w:r>
            <w:proofErr w:type="spellEnd"/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r w:rsidRPr="00883979">
              <w:rPr>
                <w:rFonts w:asciiTheme="minorHAnsi" w:eastAsia="Times New Roman" w:hAnsiTheme="minorHAnsi"/>
                <w:b/>
              </w:rPr>
              <w:t>%</w:t>
            </w:r>
          </w:p>
        </w:tc>
        <w:tc>
          <w:tcPr>
            <w:tcW w:w="2657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 w:rsidRPr="00883979">
              <w:rPr>
                <w:rFonts w:asciiTheme="minorHAnsi" w:eastAsia="Times New Roman" w:hAnsiTheme="minorHAnsi"/>
                <w:b/>
              </w:rPr>
              <w:t>намена</w:t>
            </w:r>
            <w:proofErr w:type="spellEnd"/>
          </w:p>
        </w:tc>
      </w:tr>
      <w:tr w:rsidR="00883979" w:rsidRPr="00883979" w:rsidTr="00883979">
        <w:trPr>
          <w:trHeight w:val="900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 xml:space="preserve">001034218 2024 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Средња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Зрењанин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110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5.281.000,00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4.000.000,00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75,74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1.281.000,00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24,26</w:t>
            </w:r>
          </w:p>
        </w:tc>
        <w:tc>
          <w:tcPr>
            <w:tcW w:w="2657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трактор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навигацијом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аутопилотом</w:t>
            </w:r>
            <w:proofErr w:type="spellEnd"/>
          </w:p>
        </w:tc>
      </w:tr>
      <w:tr w:rsidR="00883979" w:rsidRPr="00883979" w:rsidTr="000F75B5">
        <w:trPr>
          <w:trHeight w:val="1941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 xml:space="preserve">001034357 2024 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Универзитет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Новом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Саду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факултет</w:t>
            </w:r>
            <w:proofErr w:type="spellEnd"/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Нови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Сад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4.146.076,00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3.900.000,00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94,06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246.076,00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5,94</w:t>
            </w:r>
          </w:p>
        </w:tc>
        <w:tc>
          <w:tcPr>
            <w:tcW w:w="2657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машина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унутарредну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обраду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земљишта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виноградима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машина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унутарредну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обраду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земљишта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воћњацима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мулчер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цистерна</w:t>
            </w:r>
            <w:proofErr w:type="spellEnd"/>
          </w:p>
        </w:tc>
      </w:tr>
      <w:tr w:rsidR="00883979" w:rsidRPr="00883979" w:rsidTr="000F75B5">
        <w:trPr>
          <w:trHeight w:val="3258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 xml:space="preserve">001034393 2024 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Средња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прехрамбена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Сомбор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2.992.891,67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2.930.000,00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97,90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62.891,67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2,10</w:t>
            </w:r>
          </w:p>
        </w:tc>
        <w:tc>
          <w:tcPr>
            <w:tcW w:w="2657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међуредни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култиватор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тракторска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прскалица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специјализовани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дрон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ГПС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уређај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навигацију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трактора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сакупљач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плодова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воћа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дувачем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тракторски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тресач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грана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батеријске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маказе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орезивање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сакупљач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>/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превртач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сена</w:t>
            </w:r>
            <w:proofErr w:type="spellEnd"/>
          </w:p>
        </w:tc>
      </w:tr>
      <w:tr w:rsidR="00883979" w:rsidRPr="00883979" w:rsidTr="00883979">
        <w:trPr>
          <w:trHeight w:val="1200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 xml:space="preserve">001034107 2024 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ученика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80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4.102.896,00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3.950.000,00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96,27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152.896,00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3,73</w:t>
            </w:r>
          </w:p>
        </w:tc>
        <w:tc>
          <w:tcPr>
            <w:tcW w:w="2657" w:type="dxa"/>
            <w:hideMark/>
          </w:tcPr>
          <w:p w:rsidR="00883979" w:rsidRPr="00883979" w:rsidRDefault="000F75B5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</w:t>
            </w:r>
            <w:r w:rsidR="00883979" w:rsidRPr="00883979">
              <w:rPr>
                <w:rFonts w:asciiTheme="minorHAnsi" w:eastAsia="Times New Roman" w:hAnsiTheme="minorHAnsi"/>
              </w:rPr>
              <w:t>рактор</w:t>
            </w:r>
            <w:proofErr w:type="spellEnd"/>
            <w:r w:rsidR="00883979" w:rsidRPr="00883979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883979" w:rsidRPr="00883979" w:rsidTr="00883979">
        <w:trPr>
          <w:trHeight w:val="900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lastRenderedPageBreak/>
              <w:t>5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 xml:space="preserve">001049052 2024 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ученика</w:t>
            </w:r>
            <w:proofErr w:type="spellEnd"/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Футог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80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3.999.990,00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3.900.000,00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97,50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99.990,00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2,50</w:t>
            </w:r>
          </w:p>
        </w:tc>
        <w:tc>
          <w:tcPr>
            <w:tcW w:w="2657" w:type="dxa"/>
            <w:hideMark/>
          </w:tcPr>
          <w:p w:rsidR="00883979" w:rsidRPr="00883979" w:rsidRDefault="000F75B5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</w:t>
            </w:r>
            <w:r w:rsidR="00883979" w:rsidRPr="00883979">
              <w:rPr>
                <w:rFonts w:asciiTheme="minorHAnsi" w:eastAsia="Times New Roman" w:hAnsiTheme="minorHAnsi"/>
              </w:rPr>
              <w:t>рактор</w:t>
            </w:r>
            <w:proofErr w:type="spellEnd"/>
            <w:r w:rsidR="00883979"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883979" w:rsidRPr="00883979">
              <w:rPr>
                <w:rFonts w:asciiTheme="minorHAnsi" w:eastAsia="Times New Roman" w:hAnsiTheme="minorHAnsi"/>
              </w:rPr>
              <w:t>дрон</w:t>
            </w:r>
            <w:proofErr w:type="spellEnd"/>
          </w:p>
        </w:tc>
      </w:tr>
      <w:tr w:rsidR="00883979" w:rsidRPr="00883979" w:rsidTr="00883979">
        <w:trPr>
          <w:trHeight w:val="2400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 xml:space="preserve">001034318 2024 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Вршац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Вршац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70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3.587.367,00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3.530.000,00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98,40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57.367,00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1,60</w:t>
            </w:r>
          </w:p>
        </w:tc>
        <w:tc>
          <w:tcPr>
            <w:tcW w:w="2657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подривач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дрљача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полутешка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ваљак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противградна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мрежа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опремом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уградњу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панелна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ограда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опремом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уградњу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машина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прање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воћа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млином</w:t>
            </w:r>
            <w:proofErr w:type="spellEnd"/>
          </w:p>
        </w:tc>
      </w:tr>
      <w:tr w:rsidR="00883979" w:rsidRPr="00883979" w:rsidTr="00883979">
        <w:trPr>
          <w:trHeight w:val="1800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 xml:space="preserve">001066021 2024 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Средња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Васа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Пелагић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Ковин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70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1.965.089,36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1.950.000,00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99,23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15.089,36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0,77</w:t>
            </w:r>
          </w:p>
        </w:tc>
        <w:tc>
          <w:tcPr>
            <w:tcW w:w="2657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мотокултиватор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додацима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фрезирање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косачицом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дрљача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култиватор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за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међуредну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обраду</w:t>
            </w:r>
            <w:proofErr w:type="spellEnd"/>
          </w:p>
        </w:tc>
      </w:tr>
      <w:tr w:rsidR="00883979" w:rsidRPr="00883979" w:rsidTr="00883979">
        <w:trPr>
          <w:trHeight w:val="1800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 xml:space="preserve">001034427 2024 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технички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средњошколски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центар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Беседеш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Јожеф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"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70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4.500.000,00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4.000.000,00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88,89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500.000,00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11,11</w:t>
            </w:r>
          </w:p>
        </w:tc>
        <w:tc>
          <w:tcPr>
            <w:tcW w:w="2657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трактор</w:t>
            </w:r>
            <w:proofErr w:type="spellEnd"/>
          </w:p>
        </w:tc>
      </w:tr>
      <w:tr w:rsidR="00883979" w:rsidRPr="00883979" w:rsidTr="00883979">
        <w:trPr>
          <w:trHeight w:val="900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 xml:space="preserve">001034493 2024 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Средња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Стеван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Петровић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Бриле</w:t>
            </w:r>
            <w:proofErr w:type="spellEnd"/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Рума</w:t>
            </w:r>
            <w:proofErr w:type="spellEnd"/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70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3.961.166,67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3.840.000,00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96,94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121.166,67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3,06</w:t>
            </w:r>
          </w:p>
        </w:tc>
        <w:tc>
          <w:tcPr>
            <w:tcW w:w="2657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proofErr w:type="spellStart"/>
            <w:r w:rsidRPr="00883979">
              <w:rPr>
                <w:rFonts w:asciiTheme="minorHAnsi" w:eastAsia="Times New Roman" w:hAnsiTheme="minorHAnsi"/>
              </w:rPr>
              <w:t>дрљача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трактор</w:t>
            </w:r>
            <w:proofErr w:type="spellEnd"/>
            <w:r w:rsidRPr="00883979">
              <w:rPr>
                <w:rFonts w:asciiTheme="minorHAnsi" w:eastAsia="Times New Roman" w:hAnsiTheme="minorHAnsi"/>
              </w:rPr>
              <w:t xml:space="preserve">, ГПС </w:t>
            </w:r>
            <w:proofErr w:type="spellStart"/>
            <w:r w:rsidRPr="00883979">
              <w:rPr>
                <w:rFonts w:asciiTheme="minorHAnsi" w:eastAsia="Times New Roman" w:hAnsiTheme="minorHAnsi"/>
              </w:rPr>
              <w:t>навигација</w:t>
            </w:r>
            <w:proofErr w:type="spellEnd"/>
          </w:p>
        </w:tc>
      </w:tr>
      <w:tr w:rsidR="00883979" w:rsidRPr="00883979" w:rsidTr="00883979">
        <w:trPr>
          <w:trHeight w:val="300"/>
        </w:trPr>
        <w:tc>
          <w:tcPr>
            <w:tcW w:w="51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263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78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17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29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555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  <w:b/>
              </w:rPr>
            </w:pPr>
            <w:r w:rsidRPr="00883979">
              <w:rPr>
                <w:rFonts w:asciiTheme="minorHAnsi" w:eastAsia="Times New Roman" w:hAnsiTheme="minorHAnsi"/>
                <w:b/>
              </w:rPr>
              <w:t>34.536.476,70</w:t>
            </w:r>
          </w:p>
        </w:tc>
        <w:tc>
          <w:tcPr>
            <w:tcW w:w="1506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  <w:b/>
              </w:rPr>
            </w:pPr>
            <w:r w:rsidRPr="00883979">
              <w:rPr>
                <w:rFonts w:asciiTheme="minorHAnsi" w:eastAsia="Times New Roman" w:hAnsiTheme="minorHAnsi"/>
                <w:b/>
              </w:rPr>
              <w:t>32.000.000,00</w:t>
            </w:r>
          </w:p>
        </w:tc>
        <w:tc>
          <w:tcPr>
            <w:tcW w:w="781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  <w:b/>
              </w:rPr>
            </w:pPr>
            <w:r w:rsidRPr="00883979">
              <w:rPr>
                <w:rFonts w:asciiTheme="minorHAnsi" w:eastAsia="Times New Roman" w:hAnsiTheme="minorHAnsi"/>
                <w:b/>
              </w:rPr>
              <w:t> </w:t>
            </w:r>
          </w:p>
        </w:tc>
        <w:tc>
          <w:tcPr>
            <w:tcW w:w="141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  <w:b/>
              </w:rPr>
            </w:pPr>
            <w:r w:rsidRPr="00883979">
              <w:rPr>
                <w:rFonts w:asciiTheme="minorHAnsi" w:eastAsia="Times New Roman" w:hAnsiTheme="minorHAnsi"/>
                <w:b/>
              </w:rPr>
              <w:t>2.536.476,70</w:t>
            </w:r>
          </w:p>
        </w:tc>
        <w:tc>
          <w:tcPr>
            <w:tcW w:w="708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657" w:type="dxa"/>
            <w:hideMark/>
          </w:tcPr>
          <w:p w:rsidR="00883979" w:rsidRPr="00883979" w:rsidRDefault="00883979" w:rsidP="00883979">
            <w:pPr>
              <w:shd w:val="clear" w:color="auto" w:fill="FFFFFF" w:themeFill="background1"/>
              <w:tabs>
                <w:tab w:val="left" w:pos="2070"/>
              </w:tabs>
              <w:spacing w:after="0"/>
              <w:rPr>
                <w:rFonts w:asciiTheme="minorHAnsi" w:eastAsia="Times New Roman" w:hAnsiTheme="minorHAnsi"/>
              </w:rPr>
            </w:pPr>
            <w:r w:rsidRPr="00883979">
              <w:rPr>
                <w:rFonts w:asciiTheme="minorHAnsi" w:eastAsia="Times New Roman" w:hAnsiTheme="minorHAnsi"/>
              </w:rPr>
              <w:t> </w:t>
            </w:r>
          </w:p>
        </w:tc>
      </w:tr>
    </w:tbl>
    <w:p w:rsidR="004921EA" w:rsidRPr="004921EA" w:rsidRDefault="004921EA" w:rsidP="004921EA">
      <w:pPr>
        <w:rPr>
          <w:rFonts w:asciiTheme="minorHAnsi" w:eastAsia="Times New Roman" w:hAnsiTheme="minorHAnsi"/>
          <w:lang w:val="sr-Cyrl-RS"/>
        </w:rPr>
        <w:sectPr w:rsidR="004921EA" w:rsidRPr="004921EA" w:rsidSect="004921EA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4921EA" w:rsidRPr="004921EA" w:rsidRDefault="004921EA" w:rsidP="004921EA">
      <w:pPr>
        <w:rPr>
          <w:rFonts w:asciiTheme="minorHAnsi" w:eastAsia="Times New Roman" w:hAnsiTheme="minorHAnsi"/>
          <w:lang w:val="sr-Cyrl-RS"/>
        </w:rPr>
      </w:pPr>
    </w:p>
    <w:p w:rsidR="00867A77" w:rsidRPr="00867A77" w:rsidRDefault="00867A77" w:rsidP="00867A77">
      <w:pPr>
        <w:spacing w:after="0" w:line="240" w:lineRule="auto"/>
        <w:jc w:val="center"/>
        <w:rPr>
          <w:noProof/>
        </w:rPr>
      </w:pPr>
    </w:p>
    <w:p w:rsidR="00867A77" w:rsidRPr="00867A77" w:rsidRDefault="00867A77" w:rsidP="00867A77">
      <w:pPr>
        <w:spacing w:after="0" w:line="240" w:lineRule="auto"/>
        <w:jc w:val="center"/>
        <w:rPr>
          <w:noProof/>
        </w:rPr>
      </w:pPr>
    </w:p>
    <w:p w:rsidR="00867A77" w:rsidRPr="00867A77" w:rsidRDefault="00867A77" w:rsidP="00867A77">
      <w:pPr>
        <w:rPr>
          <w:rFonts w:eastAsia="Times New Roman"/>
        </w:rPr>
      </w:pPr>
      <w:proofErr w:type="spellStart"/>
      <w:proofErr w:type="gramStart"/>
      <w:r w:rsidRPr="00867A77">
        <w:rPr>
          <w:rFonts w:eastAsia="Times New Roman"/>
        </w:rPr>
        <w:t>Имајући</w:t>
      </w:r>
      <w:proofErr w:type="spellEnd"/>
      <w:r w:rsidRPr="00867A77">
        <w:rPr>
          <w:rFonts w:eastAsia="Times New Roman"/>
        </w:rPr>
        <w:t xml:space="preserve">  у</w:t>
      </w:r>
      <w:proofErr w:type="gramEnd"/>
      <w:r w:rsidRPr="00867A77">
        <w:rPr>
          <w:rFonts w:eastAsia="Times New Roman"/>
        </w:rPr>
        <w:t xml:space="preserve"> </w:t>
      </w:r>
      <w:proofErr w:type="spellStart"/>
      <w:r w:rsidRPr="00867A77">
        <w:rPr>
          <w:rFonts w:eastAsia="Times New Roman"/>
        </w:rPr>
        <w:t>виду</w:t>
      </w:r>
      <w:proofErr w:type="spellEnd"/>
      <w:r w:rsidRPr="00867A77">
        <w:rPr>
          <w:rFonts w:eastAsia="Times New Roman"/>
        </w:rPr>
        <w:t xml:space="preserve">  </w:t>
      </w:r>
      <w:proofErr w:type="spellStart"/>
      <w:r w:rsidRPr="00867A77">
        <w:rPr>
          <w:rFonts w:eastAsia="Times New Roman"/>
        </w:rPr>
        <w:t>горе</w:t>
      </w:r>
      <w:proofErr w:type="spellEnd"/>
      <w:r w:rsidRPr="00867A77">
        <w:rPr>
          <w:rFonts w:eastAsia="Times New Roman"/>
        </w:rPr>
        <w:t xml:space="preserve"> </w:t>
      </w:r>
      <w:proofErr w:type="spellStart"/>
      <w:r w:rsidRPr="00867A77">
        <w:rPr>
          <w:rFonts w:eastAsia="Times New Roman"/>
        </w:rPr>
        <w:t>наведено</w:t>
      </w:r>
      <w:proofErr w:type="spellEnd"/>
      <w:r w:rsidRPr="00867A77">
        <w:rPr>
          <w:rFonts w:eastAsia="Times New Roman"/>
        </w:rPr>
        <w:t xml:space="preserve"> </w:t>
      </w:r>
      <w:proofErr w:type="spellStart"/>
      <w:r w:rsidRPr="00867A77">
        <w:rPr>
          <w:rFonts w:eastAsia="Times New Roman"/>
        </w:rPr>
        <w:t>одлучено</w:t>
      </w:r>
      <w:proofErr w:type="spellEnd"/>
      <w:r w:rsidRPr="00867A77">
        <w:rPr>
          <w:rFonts w:eastAsia="Times New Roman"/>
        </w:rPr>
        <w:t xml:space="preserve"> </w:t>
      </w:r>
      <w:proofErr w:type="spellStart"/>
      <w:r w:rsidRPr="00867A77">
        <w:rPr>
          <w:rFonts w:eastAsia="Times New Roman"/>
        </w:rPr>
        <w:t>је</w:t>
      </w:r>
      <w:proofErr w:type="spellEnd"/>
      <w:r w:rsidRPr="00867A77">
        <w:rPr>
          <w:rFonts w:eastAsia="Times New Roman"/>
        </w:rPr>
        <w:t xml:space="preserve"> </w:t>
      </w:r>
      <w:proofErr w:type="spellStart"/>
      <w:r w:rsidRPr="00867A77">
        <w:rPr>
          <w:rFonts w:eastAsia="Times New Roman"/>
        </w:rPr>
        <w:t>као</w:t>
      </w:r>
      <w:proofErr w:type="spellEnd"/>
      <w:r w:rsidRPr="00867A77">
        <w:rPr>
          <w:rFonts w:eastAsia="Times New Roman"/>
        </w:rPr>
        <w:t xml:space="preserve">  </w:t>
      </w:r>
      <w:proofErr w:type="spellStart"/>
      <w:r w:rsidRPr="00867A77">
        <w:rPr>
          <w:rFonts w:eastAsia="Times New Roman"/>
        </w:rPr>
        <w:t>диспозитиву</w:t>
      </w:r>
      <w:proofErr w:type="spellEnd"/>
      <w:r w:rsidRPr="00867A77">
        <w:rPr>
          <w:rFonts w:eastAsia="Times New Roman"/>
        </w:rPr>
        <w:t>.</w:t>
      </w:r>
    </w:p>
    <w:p w:rsidR="00867A77" w:rsidRPr="00867A77" w:rsidRDefault="00867A77" w:rsidP="00867A77">
      <w:pPr>
        <w:jc w:val="both"/>
        <w:rPr>
          <w:b/>
        </w:rPr>
      </w:pPr>
    </w:p>
    <w:p w:rsidR="00867A77" w:rsidRPr="00867A77" w:rsidRDefault="00867A77" w:rsidP="00867A77">
      <w:pPr>
        <w:jc w:val="both"/>
        <w:rPr>
          <w:b/>
          <w:lang w:val="sr-Cyrl-CS"/>
        </w:rPr>
      </w:pPr>
      <w:proofErr w:type="spellStart"/>
      <w:r w:rsidRPr="00867A77">
        <w:rPr>
          <w:b/>
        </w:rPr>
        <w:t>Поука</w:t>
      </w:r>
      <w:proofErr w:type="spellEnd"/>
      <w:r w:rsidRPr="00867A77">
        <w:rPr>
          <w:b/>
        </w:rPr>
        <w:t xml:space="preserve"> о </w:t>
      </w:r>
      <w:proofErr w:type="spellStart"/>
      <w:r w:rsidRPr="00867A77">
        <w:rPr>
          <w:b/>
        </w:rPr>
        <w:t>правном</w:t>
      </w:r>
      <w:proofErr w:type="spellEnd"/>
      <w:r w:rsidRPr="00867A77">
        <w:rPr>
          <w:b/>
        </w:rPr>
        <w:t xml:space="preserve"> </w:t>
      </w:r>
      <w:proofErr w:type="spellStart"/>
      <w:r w:rsidRPr="00867A77">
        <w:rPr>
          <w:b/>
        </w:rPr>
        <w:t>леку</w:t>
      </w:r>
      <w:proofErr w:type="spellEnd"/>
      <w:r w:rsidRPr="00867A77">
        <w:t xml:space="preserve">: </w:t>
      </w:r>
      <w:r w:rsidRPr="00867A77">
        <w:rPr>
          <w:rFonts w:eastAsia="Times New Roman"/>
          <w:noProof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:rsidR="00867A77" w:rsidRPr="00867A77" w:rsidRDefault="00867A77" w:rsidP="00867A77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867A77" w:rsidRPr="00867A77" w:rsidRDefault="00867A77" w:rsidP="00867A77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867A77" w:rsidRPr="00867A77" w:rsidRDefault="00867A77" w:rsidP="00867A77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867A77" w:rsidRPr="00867A77" w:rsidRDefault="00867A77" w:rsidP="00867A77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867A77" w:rsidRPr="00867A77" w:rsidRDefault="00867A77" w:rsidP="00867A77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867A77" w:rsidRPr="00867A77" w:rsidRDefault="00867A77" w:rsidP="00867A77">
      <w:pPr>
        <w:spacing w:after="0" w:line="240" w:lineRule="auto"/>
        <w:ind w:firstLine="5103"/>
        <w:jc w:val="center"/>
        <w:rPr>
          <w:b/>
          <w:lang w:val="sr-Cyrl-CS"/>
        </w:rPr>
      </w:pPr>
      <w:r w:rsidRPr="00867A77">
        <w:rPr>
          <w:b/>
          <w:lang w:val="sr-Cyrl-CS"/>
        </w:rPr>
        <w:t>Покрајински секретар</w:t>
      </w:r>
    </w:p>
    <w:p w:rsidR="00867A77" w:rsidRPr="00867A77" w:rsidRDefault="00867A77" w:rsidP="00867A77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867A77" w:rsidRPr="00867A77" w:rsidRDefault="00867A77" w:rsidP="00867A77">
      <w:pPr>
        <w:spacing w:after="0" w:line="240" w:lineRule="auto"/>
        <w:ind w:firstLine="5103"/>
        <w:jc w:val="center"/>
        <w:rPr>
          <w:b/>
          <w:lang w:val="sr-Cyrl-RS"/>
        </w:rPr>
      </w:pPr>
      <w:r w:rsidRPr="00867A77">
        <w:rPr>
          <w:b/>
          <w:lang w:val="sr-Cyrl-RS"/>
        </w:rPr>
        <w:t>Владимир Галић</w:t>
      </w:r>
    </w:p>
    <w:p w:rsidR="00867A77" w:rsidRPr="00867A77" w:rsidRDefault="00867A77" w:rsidP="00867A77">
      <w:pPr>
        <w:spacing w:after="0" w:line="240" w:lineRule="auto"/>
        <w:jc w:val="both"/>
      </w:pPr>
    </w:p>
    <w:p w:rsidR="000D4EC0" w:rsidRPr="000D4EC0" w:rsidRDefault="000D4EC0" w:rsidP="000D4EC0">
      <w:pPr>
        <w:spacing w:after="0"/>
        <w:ind w:left="1247" w:right="113"/>
        <w:jc w:val="right"/>
        <w:rPr>
          <w:rFonts w:eastAsia="Times New Roman"/>
          <w:sz w:val="24"/>
          <w:szCs w:val="24"/>
          <w:lang w:val="sr-Cyrl-RS"/>
        </w:rPr>
      </w:pPr>
    </w:p>
    <w:p w:rsidR="000D4EC0" w:rsidRPr="000D4EC0" w:rsidRDefault="000D4EC0" w:rsidP="000D4EC0">
      <w:pPr>
        <w:spacing w:after="0"/>
        <w:ind w:left="1247" w:right="113"/>
        <w:jc w:val="right"/>
        <w:rPr>
          <w:rFonts w:eastAsia="Times New Roman"/>
          <w:sz w:val="24"/>
          <w:szCs w:val="24"/>
          <w:lang w:val="sr-Cyrl-RS"/>
        </w:rPr>
      </w:pPr>
    </w:p>
    <w:p w:rsidR="000D4EC0" w:rsidRPr="000D4EC0" w:rsidRDefault="000D4EC0" w:rsidP="000D4EC0">
      <w:pPr>
        <w:spacing w:after="0"/>
        <w:ind w:left="1247" w:right="113"/>
        <w:jc w:val="right"/>
        <w:rPr>
          <w:rFonts w:eastAsia="Times New Roman"/>
          <w:sz w:val="24"/>
          <w:szCs w:val="24"/>
          <w:lang w:val="sr-Cyrl-RS"/>
        </w:rPr>
      </w:pPr>
    </w:p>
    <w:p w:rsidR="000D4EC0" w:rsidRPr="000D4EC0" w:rsidRDefault="000D4EC0" w:rsidP="000D4EC0">
      <w:pPr>
        <w:spacing w:after="0"/>
        <w:ind w:left="1247" w:right="113"/>
        <w:jc w:val="right"/>
        <w:rPr>
          <w:rFonts w:eastAsia="Times New Roman"/>
          <w:sz w:val="24"/>
          <w:szCs w:val="24"/>
          <w:lang w:val="sr-Cyrl-RS"/>
        </w:rPr>
      </w:pPr>
    </w:p>
    <w:p w:rsidR="000D4EC0" w:rsidRPr="000D4EC0" w:rsidRDefault="000D4EC0" w:rsidP="000D4EC0">
      <w:pPr>
        <w:spacing w:after="0"/>
        <w:ind w:left="1247" w:right="113"/>
        <w:jc w:val="right"/>
        <w:rPr>
          <w:rFonts w:eastAsia="Times New Roman"/>
          <w:sz w:val="24"/>
          <w:szCs w:val="24"/>
          <w:lang w:val="sr-Cyrl-RS"/>
        </w:rPr>
      </w:pPr>
    </w:p>
    <w:sectPr w:rsidR="000D4EC0" w:rsidRPr="000D4EC0" w:rsidSect="004921EA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5E" w:rsidRDefault="00BC015E" w:rsidP="00116EC6">
      <w:pPr>
        <w:spacing w:after="0" w:line="240" w:lineRule="auto"/>
      </w:pPr>
      <w:r>
        <w:separator/>
      </w:r>
    </w:p>
  </w:endnote>
  <w:endnote w:type="continuationSeparator" w:id="0">
    <w:p w:rsidR="00BC015E" w:rsidRDefault="00BC015E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EC6" w:rsidRDefault="00116E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3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6EC6" w:rsidRDefault="00116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5E" w:rsidRDefault="00BC015E" w:rsidP="00116EC6">
      <w:pPr>
        <w:spacing w:after="0" w:line="240" w:lineRule="auto"/>
      </w:pPr>
      <w:r>
        <w:separator/>
      </w:r>
    </w:p>
  </w:footnote>
  <w:footnote w:type="continuationSeparator" w:id="0">
    <w:p w:rsidR="00BC015E" w:rsidRDefault="00BC015E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EA" w:rsidRPr="00E74B97" w:rsidRDefault="004921EA" w:rsidP="00517EC5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4921EA" w:rsidRPr="009E03C9" w:rsidTr="00517EC5">
      <w:trPr>
        <w:trHeight w:val="2340"/>
      </w:trPr>
      <w:tc>
        <w:tcPr>
          <w:tcW w:w="2552" w:type="dxa"/>
        </w:tcPr>
        <w:p w:rsidR="004921EA" w:rsidRPr="00E74B97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40BADB9" wp14:editId="7F1494F4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4921EA" w:rsidRPr="009C3F59" w:rsidRDefault="004921EA" w:rsidP="00517EC5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4921EA" w:rsidRPr="009C3F59" w:rsidRDefault="004921EA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4921EA" w:rsidRPr="009C3F59" w:rsidRDefault="004921EA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4921EA" w:rsidRPr="00E74B97" w:rsidTr="00517EC5">
      <w:trPr>
        <w:trHeight w:val="305"/>
      </w:trPr>
      <w:tc>
        <w:tcPr>
          <w:tcW w:w="2552" w:type="dxa"/>
        </w:tcPr>
        <w:p w:rsidR="004921EA" w:rsidRPr="00E74B97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4921EA" w:rsidRPr="006D612F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4921EA" w:rsidRPr="00D509B7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4921EA" w:rsidRPr="00D509B7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4921EA" w:rsidRDefault="00492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5E" w:rsidRPr="00E74B97" w:rsidRDefault="00BC015E" w:rsidP="00517EC5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AC3D5E" w:rsidRPr="009E03C9" w:rsidTr="00517EC5">
      <w:trPr>
        <w:trHeight w:val="2340"/>
      </w:trPr>
      <w:tc>
        <w:tcPr>
          <w:tcW w:w="2552" w:type="dxa"/>
        </w:tcPr>
        <w:p w:rsidR="00AC3D5E" w:rsidRPr="00E74B97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6BE1EC3C" wp14:editId="5530B162">
                <wp:extent cx="1490345" cy="965200"/>
                <wp:effectExtent l="0" t="0" r="0" b="6350"/>
                <wp:docPr id="10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C3D5E" w:rsidRPr="009C3F59" w:rsidRDefault="00BC015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AC3D5E" w:rsidRPr="009C3F59" w:rsidRDefault="00BC015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AC3D5E" w:rsidRPr="009C3F59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AC3D5E" w:rsidRPr="009C3F59" w:rsidRDefault="005E2C28" w:rsidP="00517EC5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AC3D5E" w:rsidRPr="009C3F59" w:rsidRDefault="005E2C28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AC3D5E" w:rsidRPr="009C3F59" w:rsidRDefault="005E2C28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AC3D5E" w:rsidRPr="009C3F59" w:rsidRDefault="00BC015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AC3D5E" w:rsidRPr="009C3F59" w:rsidRDefault="00BC015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AC3D5E" w:rsidRPr="009C3F59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AC3D5E" w:rsidRPr="009C3F59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AC3D5E" w:rsidRPr="009C3F59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AC3D5E" w:rsidRPr="00E74B97" w:rsidTr="00517EC5">
      <w:trPr>
        <w:trHeight w:val="305"/>
      </w:trPr>
      <w:tc>
        <w:tcPr>
          <w:tcW w:w="2552" w:type="dxa"/>
        </w:tcPr>
        <w:p w:rsidR="00AC3D5E" w:rsidRPr="00E74B97" w:rsidRDefault="00BC015E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AC3D5E" w:rsidRPr="006D612F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AC3D5E" w:rsidRPr="00D509B7" w:rsidRDefault="00BC015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AC3D5E" w:rsidRPr="00D509B7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AC3D5E" w:rsidRDefault="00BC0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80D9E"/>
    <w:multiLevelType w:val="hybridMultilevel"/>
    <w:tmpl w:val="BE8EF23C"/>
    <w:lvl w:ilvl="0" w:tplc="718EB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D4EC0"/>
    <w:rsid w:val="000F75B5"/>
    <w:rsid w:val="00116EC6"/>
    <w:rsid w:val="00127312"/>
    <w:rsid w:val="001F32E1"/>
    <w:rsid w:val="00285792"/>
    <w:rsid w:val="00311874"/>
    <w:rsid w:val="0031237D"/>
    <w:rsid w:val="00327C84"/>
    <w:rsid w:val="0033088E"/>
    <w:rsid w:val="003338D6"/>
    <w:rsid w:val="0033469B"/>
    <w:rsid w:val="003F2894"/>
    <w:rsid w:val="004921EA"/>
    <w:rsid w:val="004F380F"/>
    <w:rsid w:val="005871DE"/>
    <w:rsid w:val="005E2C28"/>
    <w:rsid w:val="007A55DC"/>
    <w:rsid w:val="0082359E"/>
    <w:rsid w:val="008378DE"/>
    <w:rsid w:val="00867A77"/>
    <w:rsid w:val="00883979"/>
    <w:rsid w:val="008B6164"/>
    <w:rsid w:val="009066AF"/>
    <w:rsid w:val="0092797E"/>
    <w:rsid w:val="00936E90"/>
    <w:rsid w:val="00973B3F"/>
    <w:rsid w:val="009E03C9"/>
    <w:rsid w:val="00A54B19"/>
    <w:rsid w:val="00BC015E"/>
    <w:rsid w:val="00C47B62"/>
    <w:rsid w:val="00CE6780"/>
    <w:rsid w:val="00D72635"/>
    <w:rsid w:val="00D7680F"/>
    <w:rsid w:val="00DE7B26"/>
    <w:rsid w:val="00DF7590"/>
    <w:rsid w:val="00E179CA"/>
    <w:rsid w:val="00E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4655-AA1D-44B8-BDD5-5411066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921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0D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4ECC-4D45-4083-ABAD-847C8B69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dcterms:created xsi:type="dcterms:W3CDTF">2024-04-17T18:20:00Z</dcterms:created>
  <dcterms:modified xsi:type="dcterms:W3CDTF">2024-04-17T18:20:00Z</dcterms:modified>
</cp:coreProperties>
</file>